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AAE" w:rsidRDefault="00C14AAE" w:rsidP="00C14AAE">
      <w:pPr>
        <w:rPr>
          <w:b/>
        </w:rPr>
      </w:pPr>
    </w:p>
    <w:p w:rsidR="006964F0" w:rsidRPr="006964F0" w:rsidRDefault="006964F0" w:rsidP="006964F0">
      <w:pPr>
        <w:spacing w:line="276" w:lineRule="auto"/>
        <w:jc w:val="center"/>
        <w:rPr>
          <w:b/>
          <w:bCs/>
          <w:sz w:val="32"/>
          <w:szCs w:val="32"/>
        </w:rPr>
      </w:pPr>
      <w:r w:rsidRPr="006964F0">
        <w:rPr>
          <w:b/>
          <w:bCs/>
          <w:noProof/>
          <w:sz w:val="32"/>
          <w:szCs w:val="32"/>
        </w:rPr>
        <w:drawing>
          <wp:inline distT="0" distB="0" distL="0" distR="0" wp14:anchorId="5E7895A5" wp14:editId="5311BC59">
            <wp:extent cx="6381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4F0" w:rsidRPr="006964F0" w:rsidRDefault="006964F0" w:rsidP="006964F0">
      <w:pPr>
        <w:spacing w:line="276" w:lineRule="auto"/>
        <w:jc w:val="center"/>
        <w:rPr>
          <w:b/>
          <w:bCs/>
          <w:sz w:val="32"/>
          <w:szCs w:val="32"/>
        </w:rPr>
      </w:pPr>
    </w:p>
    <w:p w:rsidR="006964F0" w:rsidRPr="006964F0" w:rsidRDefault="006964F0" w:rsidP="006964F0">
      <w:pPr>
        <w:spacing w:line="276" w:lineRule="auto"/>
        <w:jc w:val="center"/>
        <w:rPr>
          <w:b/>
          <w:bCs/>
          <w:sz w:val="32"/>
          <w:szCs w:val="32"/>
        </w:rPr>
      </w:pPr>
      <w:r w:rsidRPr="006964F0">
        <w:rPr>
          <w:b/>
          <w:bCs/>
          <w:sz w:val="32"/>
          <w:szCs w:val="32"/>
        </w:rPr>
        <w:t xml:space="preserve">АДМИНИСТРАЦИЯ </w:t>
      </w:r>
    </w:p>
    <w:p w:rsidR="006964F0" w:rsidRPr="006964F0" w:rsidRDefault="006964F0" w:rsidP="006964F0">
      <w:pPr>
        <w:spacing w:line="276" w:lineRule="auto"/>
        <w:jc w:val="center"/>
        <w:rPr>
          <w:b/>
          <w:bCs/>
          <w:sz w:val="32"/>
          <w:szCs w:val="32"/>
        </w:rPr>
      </w:pPr>
      <w:r w:rsidRPr="006964F0">
        <w:rPr>
          <w:b/>
          <w:bCs/>
          <w:sz w:val="32"/>
          <w:szCs w:val="32"/>
        </w:rPr>
        <w:t>ТЕНЬКИНСКОГО ГОРОДСКОГО ОКРУГА</w:t>
      </w:r>
    </w:p>
    <w:p w:rsidR="006964F0" w:rsidRPr="006964F0" w:rsidRDefault="006964F0" w:rsidP="006964F0">
      <w:pPr>
        <w:spacing w:line="276" w:lineRule="auto"/>
        <w:jc w:val="center"/>
        <w:rPr>
          <w:b/>
          <w:bCs/>
          <w:sz w:val="32"/>
          <w:szCs w:val="32"/>
        </w:rPr>
      </w:pPr>
      <w:r w:rsidRPr="006964F0">
        <w:rPr>
          <w:b/>
          <w:bCs/>
          <w:sz w:val="32"/>
          <w:szCs w:val="32"/>
        </w:rPr>
        <w:t>МАГАДАНСКОЙ ОБЛАСТИ</w:t>
      </w:r>
    </w:p>
    <w:p w:rsidR="006964F0" w:rsidRPr="006964F0" w:rsidRDefault="006964F0" w:rsidP="006964F0">
      <w:pPr>
        <w:jc w:val="center"/>
        <w:rPr>
          <w:b/>
          <w:bCs/>
        </w:rPr>
      </w:pPr>
    </w:p>
    <w:p w:rsidR="006964F0" w:rsidRPr="006964F0" w:rsidRDefault="006964F0" w:rsidP="006964F0">
      <w:pPr>
        <w:jc w:val="center"/>
        <w:rPr>
          <w:b/>
          <w:bCs/>
          <w:sz w:val="36"/>
          <w:szCs w:val="36"/>
        </w:rPr>
      </w:pPr>
      <w:proofErr w:type="gramStart"/>
      <w:r w:rsidRPr="006964F0">
        <w:rPr>
          <w:b/>
          <w:bCs/>
          <w:sz w:val="36"/>
          <w:szCs w:val="36"/>
        </w:rPr>
        <w:t>П</w:t>
      </w:r>
      <w:proofErr w:type="gramEnd"/>
      <w:r w:rsidRPr="006964F0">
        <w:rPr>
          <w:b/>
          <w:bCs/>
          <w:sz w:val="36"/>
          <w:szCs w:val="36"/>
        </w:rPr>
        <w:t xml:space="preserve"> О С Т А Н О В Л Е Н И Е </w:t>
      </w:r>
    </w:p>
    <w:p w:rsidR="006964F0" w:rsidRPr="006964F0" w:rsidRDefault="006964F0" w:rsidP="006964F0">
      <w:pPr>
        <w:jc w:val="center"/>
      </w:pPr>
    </w:p>
    <w:p w:rsidR="006964F0" w:rsidRPr="006964F0" w:rsidRDefault="00D638FD" w:rsidP="006964F0">
      <w:r>
        <w:t xml:space="preserve">      02.11.2020 </w:t>
      </w:r>
      <w:r w:rsidR="006964F0" w:rsidRPr="006964F0">
        <w:t>№</w:t>
      </w:r>
      <w:r>
        <w:t xml:space="preserve"> 287-па</w:t>
      </w:r>
    </w:p>
    <w:p w:rsidR="006964F0" w:rsidRPr="006964F0" w:rsidRDefault="006964F0" w:rsidP="006964F0">
      <w:pPr>
        <w:rPr>
          <w:sz w:val="24"/>
          <w:szCs w:val="24"/>
        </w:rPr>
      </w:pPr>
      <w:r w:rsidRPr="006964F0">
        <w:rPr>
          <w:sz w:val="24"/>
          <w:szCs w:val="24"/>
        </w:rPr>
        <w:t xml:space="preserve">                 п. Усть-Омчуг</w:t>
      </w:r>
    </w:p>
    <w:p w:rsidR="00C14AAE" w:rsidRPr="007A2C58" w:rsidRDefault="00C14AAE" w:rsidP="00C14AAE">
      <w:pPr>
        <w:spacing w:line="360" w:lineRule="auto"/>
        <w:jc w:val="center"/>
        <w:rPr>
          <w:b/>
        </w:rPr>
      </w:pPr>
    </w:p>
    <w:p w:rsidR="006964F0" w:rsidRDefault="00C14AAE" w:rsidP="006964F0">
      <w:pPr>
        <w:autoSpaceDE w:val="0"/>
        <w:autoSpaceDN w:val="0"/>
        <w:adjustRightInd w:val="0"/>
        <w:jc w:val="center"/>
        <w:rPr>
          <w:b/>
          <w:bCs/>
        </w:rPr>
      </w:pPr>
      <w:r w:rsidRPr="007A2C58">
        <w:rPr>
          <w:b/>
          <w:bCs/>
        </w:rPr>
        <w:t xml:space="preserve">О внесении изменений в постановление администрации </w:t>
      </w:r>
    </w:p>
    <w:p w:rsidR="006964F0" w:rsidRDefault="00C14AAE" w:rsidP="006964F0">
      <w:pPr>
        <w:autoSpaceDE w:val="0"/>
        <w:autoSpaceDN w:val="0"/>
        <w:adjustRightInd w:val="0"/>
        <w:jc w:val="center"/>
        <w:rPr>
          <w:b/>
          <w:bCs/>
        </w:rPr>
      </w:pPr>
      <w:r w:rsidRPr="007A2C58">
        <w:rPr>
          <w:b/>
          <w:bCs/>
        </w:rPr>
        <w:t xml:space="preserve">Тенькинского городского округа Магаданской области </w:t>
      </w:r>
    </w:p>
    <w:p w:rsidR="006964F0" w:rsidRDefault="00C14AAE" w:rsidP="006964F0">
      <w:pPr>
        <w:autoSpaceDE w:val="0"/>
        <w:autoSpaceDN w:val="0"/>
        <w:adjustRightInd w:val="0"/>
        <w:jc w:val="center"/>
        <w:rPr>
          <w:b/>
          <w:bCs/>
        </w:rPr>
      </w:pPr>
      <w:r w:rsidRPr="007A2C58">
        <w:rPr>
          <w:b/>
          <w:bCs/>
        </w:rPr>
        <w:t xml:space="preserve">от 30 мая 2016 года № 300-па «Об утверждении Перечня должностных лиц администрации Тенькинского городского округа, </w:t>
      </w:r>
    </w:p>
    <w:p w:rsidR="006964F0" w:rsidRDefault="00C14AAE" w:rsidP="006964F0">
      <w:pPr>
        <w:autoSpaceDE w:val="0"/>
        <w:autoSpaceDN w:val="0"/>
        <w:adjustRightInd w:val="0"/>
        <w:jc w:val="center"/>
        <w:rPr>
          <w:b/>
          <w:bCs/>
        </w:rPr>
      </w:pPr>
      <w:r w:rsidRPr="007A2C58">
        <w:rPr>
          <w:b/>
          <w:bCs/>
        </w:rPr>
        <w:t xml:space="preserve">уполномоченных составлять протоколы </w:t>
      </w:r>
    </w:p>
    <w:p w:rsidR="00C14AAE" w:rsidRPr="007A2C58" w:rsidRDefault="00C14AAE" w:rsidP="006964F0">
      <w:pPr>
        <w:autoSpaceDE w:val="0"/>
        <w:autoSpaceDN w:val="0"/>
        <w:adjustRightInd w:val="0"/>
        <w:jc w:val="center"/>
        <w:rPr>
          <w:b/>
          <w:bCs/>
        </w:rPr>
      </w:pPr>
      <w:r w:rsidRPr="007A2C58">
        <w:rPr>
          <w:b/>
          <w:bCs/>
        </w:rPr>
        <w:t>об административных правонарушениях»</w:t>
      </w:r>
    </w:p>
    <w:p w:rsidR="00C14AAE" w:rsidRPr="007A2C58" w:rsidRDefault="00C14AAE" w:rsidP="00C14AAE">
      <w:pPr>
        <w:autoSpaceDE w:val="0"/>
        <w:autoSpaceDN w:val="0"/>
        <w:adjustRightInd w:val="0"/>
        <w:spacing w:line="360" w:lineRule="auto"/>
        <w:ind w:firstLine="851"/>
        <w:jc w:val="both"/>
        <w:rPr>
          <w:bCs/>
        </w:rPr>
      </w:pPr>
    </w:p>
    <w:p w:rsidR="00C14AAE" w:rsidRPr="00660B52" w:rsidRDefault="00C14AAE" w:rsidP="006964F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660B52">
        <w:rPr>
          <w:bCs/>
        </w:rPr>
        <w:t xml:space="preserve">В целях приведения нормативных правовых актов администрации Тенькинского городского округа Магаданской области в соответствие с действующим законодательством Российской Федерации, </w:t>
      </w:r>
      <w:r w:rsidRPr="00132291">
        <w:rPr>
          <w:bCs/>
        </w:rPr>
        <w:t>руководствуясь статьей 10.1 Закона Мага</w:t>
      </w:r>
      <w:r>
        <w:rPr>
          <w:bCs/>
        </w:rPr>
        <w:t>данской области от 15.03.2005 № 583-ОЗ «</w:t>
      </w:r>
      <w:r w:rsidRPr="00132291">
        <w:rPr>
          <w:bCs/>
        </w:rPr>
        <w:t>Об административных правон</w:t>
      </w:r>
      <w:r>
        <w:rPr>
          <w:bCs/>
        </w:rPr>
        <w:t>арушениях в Магаданской области»</w:t>
      </w:r>
      <w:r w:rsidRPr="00660B52">
        <w:rPr>
          <w:bCs/>
        </w:rPr>
        <w:t xml:space="preserve">, администрация Тенькинского городского округа Магаданской области </w:t>
      </w:r>
      <w:r w:rsidR="006964F0">
        <w:rPr>
          <w:bCs/>
        </w:rPr>
        <w:t xml:space="preserve">         </w:t>
      </w:r>
      <w:proofErr w:type="gramStart"/>
      <w:r w:rsidRPr="00132291">
        <w:rPr>
          <w:b/>
          <w:bCs/>
        </w:rPr>
        <w:t>п</w:t>
      </w:r>
      <w:proofErr w:type="gramEnd"/>
      <w:r w:rsidR="006964F0">
        <w:rPr>
          <w:b/>
          <w:bCs/>
        </w:rPr>
        <w:t xml:space="preserve"> </w:t>
      </w:r>
      <w:r w:rsidRPr="00132291">
        <w:rPr>
          <w:b/>
          <w:bCs/>
        </w:rPr>
        <w:t>о</w:t>
      </w:r>
      <w:r w:rsidR="006964F0">
        <w:rPr>
          <w:b/>
          <w:bCs/>
        </w:rPr>
        <w:t xml:space="preserve"> </w:t>
      </w:r>
      <w:r w:rsidRPr="00132291">
        <w:rPr>
          <w:b/>
          <w:bCs/>
        </w:rPr>
        <w:t>с</w:t>
      </w:r>
      <w:r w:rsidR="006964F0">
        <w:rPr>
          <w:b/>
          <w:bCs/>
        </w:rPr>
        <w:t xml:space="preserve"> </w:t>
      </w:r>
      <w:r w:rsidRPr="00132291">
        <w:rPr>
          <w:b/>
          <w:bCs/>
        </w:rPr>
        <w:t>т</w:t>
      </w:r>
      <w:r w:rsidR="006964F0">
        <w:rPr>
          <w:b/>
          <w:bCs/>
        </w:rPr>
        <w:t xml:space="preserve"> </w:t>
      </w:r>
      <w:r w:rsidRPr="00132291">
        <w:rPr>
          <w:b/>
          <w:bCs/>
        </w:rPr>
        <w:t>а</w:t>
      </w:r>
      <w:r w:rsidR="006964F0">
        <w:rPr>
          <w:b/>
          <w:bCs/>
        </w:rPr>
        <w:t xml:space="preserve"> </w:t>
      </w:r>
      <w:r w:rsidRPr="00132291">
        <w:rPr>
          <w:b/>
          <w:bCs/>
        </w:rPr>
        <w:t>н</w:t>
      </w:r>
      <w:r w:rsidR="006964F0">
        <w:rPr>
          <w:b/>
          <w:bCs/>
        </w:rPr>
        <w:t xml:space="preserve"> </w:t>
      </w:r>
      <w:r w:rsidRPr="00132291">
        <w:rPr>
          <w:b/>
          <w:bCs/>
        </w:rPr>
        <w:t>о</w:t>
      </w:r>
      <w:r w:rsidR="006964F0">
        <w:rPr>
          <w:b/>
          <w:bCs/>
        </w:rPr>
        <w:t xml:space="preserve"> </w:t>
      </w:r>
      <w:r w:rsidRPr="00132291">
        <w:rPr>
          <w:b/>
          <w:bCs/>
        </w:rPr>
        <w:t>в</w:t>
      </w:r>
      <w:r w:rsidR="006964F0">
        <w:rPr>
          <w:b/>
          <w:bCs/>
        </w:rPr>
        <w:t xml:space="preserve"> </w:t>
      </w:r>
      <w:r w:rsidRPr="00132291">
        <w:rPr>
          <w:b/>
          <w:bCs/>
        </w:rPr>
        <w:t>л</w:t>
      </w:r>
      <w:r w:rsidR="006964F0">
        <w:rPr>
          <w:b/>
          <w:bCs/>
        </w:rPr>
        <w:t xml:space="preserve"> </w:t>
      </w:r>
      <w:r w:rsidRPr="00132291">
        <w:rPr>
          <w:b/>
          <w:bCs/>
        </w:rPr>
        <w:t>я</w:t>
      </w:r>
      <w:r w:rsidR="006964F0">
        <w:rPr>
          <w:b/>
          <w:bCs/>
        </w:rPr>
        <w:t xml:space="preserve"> </w:t>
      </w:r>
      <w:r w:rsidRPr="00132291">
        <w:rPr>
          <w:b/>
          <w:bCs/>
        </w:rPr>
        <w:t>е</w:t>
      </w:r>
      <w:r w:rsidR="006964F0">
        <w:rPr>
          <w:b/>
          <w:bCs/>
        </w:rPr>
        <w:t xml:space="preserve"> </w:t>
      </w:r>
      <w:r w:rsidRPr="00132291">
        <w:rPr>
          <w:b/>
          <w:bCs/>
        </w:rPr>
        <w:t>т</w:t>
      </w:r>
      <w:r w:rsidRPr="00660B52">
        <w:rPr>
          <w:bCs/>
        </w:rPr>
        <w:t>:</w:t>
      </w:r>
    </w:p>
    <w:p w:rsidR="00C14AAE" w:rsidRPr="00660B52" w:rsidRDefault="00C14AAE" w:rsidP="006964F0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60B52">
        <w:rPr>
          <w:rFonts w:ascii="Times New Roman" w:hAnsi="Times New Roman" w:cs="Times New Roman"/>
          <w:bCs/>
          <w:sz w:val="28"/>
          <w:szCs w:val="28"/>
        </w:rPr>
        <w:t>1. Перечень должностных лиц администрации Тенькинского городского округа, уполномоченных составлять протоколы об административных правонарушениях, утвержденный постановлением администрации Тенькинского городского округа Магаданской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области от 30.05.2016 № 300-па</w:t>
      </w:r>
      <w:r w:rsidRPr="00660B52">
        <w:rPr>
          <w:rFonts w:ascii="Times New Roman" w:hAnsi="Times New Roman" w:cs="Times New Roman"/>
          <w:bCs/>
          <w:sz w:val="28"/>
          <w:szCs w:val="28"/>
        </w:rPr>
        <w:t xml:space="preserve"> изложить в новой редакции согласно приложению к настоящему постановлению.</w:t>
      </w:r>
    </w:p>
    <w:p w:rsidR="00C14AAE" w:rsidRPr="00660B52" w:rsidRDefault="00C14AAE" w:rsidP="006964F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660B52">
        <w:rPr>
          <w:bCs/>
        </w:rPr>
        <w:lastRenderedPageBreak/>
        <w:t>2. Постановление Администрации Тенькинского городского округа Магаданской области</w:t>
      </w:r>
      <w:r>
        <w:rPr>
          <w:bCs/>
        </w:rPr>
        <w:t xml:space="preserve"> от 22 апреля 2020 г. № 117-па «</w:t>
      </w:r>
      <w:r w:rsidRPr="00660B52">
        <w:rPr>
          <w:bCs/>
        </w:rPr>
        <w:t>О внесении изменений в постановление администрации Тенькинского городского округа Магаданской области от 30 мая 2016 года №</w:t>
      </w:r>
      <w:r>
        <w:rPr>
          <w:bCs/>
        </w:rPr>
        <w:t> 300-па «</w:t>
      </w:r>
      <w:r w:rsidRPr="00660B52">
        <w:rPr>
          <w:bCs/>
        </w:rPr>
        <w:t>Об утверждении Перечня должностных лиц администрации Тенькинского городского округа Магаданской области, уполномоченных составлять протоколы об а</w:t>
      </w:r>
      <w:r>
        <w:rPr>
          <w:bCs/>
        </w:rPr>
        <w:t>дминистративных правонарушениях»</w:t>
      </w:r>
      <w:r w:rsidRPr="00660B52">
        <w:rPr>
          <w:bCs/>
        </w:rPr>
        <w:t>, признать утратившим силу.</w:t>
      </w:r>
    </w:p>
    <w:p w:rsidR="00C14AAE" w:rsidRPr="00660B52" w:rsidRDefault="00C14AAE" w:rsidP="006964F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660B52">
        <w:rPr>
          <w:bCs/>
        </w:rPr>
        <w:t xml:space="preserve">3. Настоящее постановление </w:t>
      </w:r>
      <w:r>
        <w:rPr>
          <w:bCs/>
        </w:rPr>
        <w:t>подлежит официальному опубликованию (обнародованию</w:t>
      </w:r>
      <w:r w:rsidRPr="00660B52">
        <w:rPr>
          <w:bCs/>
        </w:rPr>
        <w:t xml:space="preserve">). </w:t>
      </w:r>
    </w:p>
    <w:p w:rsidR="00C14AAE" w:rsidRDefault="00C14AAE" w:rsidP="00C14AAE">
      <w:pPr>
        <w:autoSpaceDE w:val="0"/>
        <w:autoSpaceDN w:val="0"/>
        <w:adjustRightInd w:val="0"/>
        <w:spacing w:line="360" w:lineRule="auto"/>
        <w:ind w:firstLine="851"/>
        <w:jc w:val="both"/>
        <w:rPr>
          <w:bCs/>
        </w:rPr>
      </w:pPr>
    </w:p>
    <w:p w:rsidR="006964F0" w:rsidRDefault="006964F0" w:rsidP="00C14AAE">
      <w:pPr>
        <w:autoSpaceDE w:val="0"/>
        <w:autoSpaceDN w:val="0"/>
        <w:adjustRightInd w:val="0"/>
        <w:spacing w:line="360" w:lineRule="auto"/>
        <w:ind w:firstLine="851"/>
        <w:jc w:val="both"/>
        <w:rPr>
          <w:bCs/>
        </w:rPr>
      </w:pPr>
    </w:p>
    <w:p w:rsidR="006964F0" w:rsidRPr="00660B52" w:rsidRDefault="006964F0" w:rsidP="00C14AAE">
      <w:pPr>
        <w:autoSpaceDE w:val="0"/>
        <w:autoSpaceDN w:val="0"/>
        <w:adjustRightInd w:val="0"/>
        <w:spacing w:line="360" w:lineRule="auto"/>
        <w:ind w:firstLine="851"/>
        <w:jc w:val="both"/>
        <w:rPr>
          <w:bCs/>
        </w:rPr>
      </w:pPr>
    </w:p>
    <w:p w:rsidR="006964F0" w:rsidRDefault="00C14AAE" w:rsidP="00C14AAE">
      <w:pPr>
        <w:autoSpaceDE w:val="0"/>
        <w:autoSpaceDN w:val="0"/>
        <w:adjustRightInd w:val="0"/>
        <w:spacing w:line="360" w:lineRule="auto"/>
        <w:rPr>
          <w:bCs/>
        </w:rPr>
        <w:sectPr w:rsidR="006964F0" w:rsidSect="001E53D8">
          <w:headerReference w:type="default" r:id="rId9"/>
          <w:headerReference w:type="first" r:id="rId10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81"/>
        </w:sectPr>
      </w:pPr>
      <w:r w:rsidRPr="00660B52">
        <w:rPr>
          <w:bCs/>
        </w:rPr>
        <w:t>И.о. главы Тенькинского городского округа                                   Е.Ю. Реброва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964F0" w:rsidTr="006964F0">
        <w:tc>
          <w:tcPr>
            <w:tcW w:w="4785" w:type="dxa"/>
          </w:tcPr>
          <w:p w:rsidR="006964F0" w:rsidRDefault="006964F0" w:rsidP="00C14AA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bCs/>
              </w:rPr>
            </w:pPr>
          </w:p>
        </w:tc>
        <w:tc>
          <w:tcPr>
            <w:tcW w:w="4786" w:type="dxa"/>
          </w:tcPr>
          <w:p w:rsidR="006964F0" w:rsidRPr="006964F0" w:rsidRDefault="006964F0" w:rsidP="006964F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bookmarkStart w:id="0" w:name="_GoBack"/>
            <w:bookmarkEnd w:id="0"/>
            <w:r w:rsidRPr="006964F0">
              <w:rPr>
                <w:bCs/>
              </w:rPr>
              <w:t>Приложение № 1</w:t>
            </w:r>
          </w:p>
          <w:p w:rsidR="006964F0" w:rsidRPr="006964F0" w:rsidRDefault="006964F0" w:rsidP="006964F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964F0">
              <w:rPr>
                <w:bCs/>
              </w:rPr>
              <w:t>к постановлению администрации</w:t>
            </w:r>
          </w:p>
          <w:p w:rsidR="006964F0" w:rsidRPr="006964F0" w:rsidRDefault="006964F0" w:rsidP="006964F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964F0">
              <w:rPr>
                <w:bCs/>
              </w:rPr>
              <w:t>Тенькинского городского округа</w:t>
            </w:r>
          </w:p>
          <w:p w:rsidR="006964F0" w:rsidRPr="006964F0" w:rsidRDefault="006964F0" w:rsidP="006964F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964F0">
              <w:rPr>
                <w:bCs/>
              </w:rPr>
              <w:t>Магаданской области</w:t>
            </w:r>
          </w:p>
          <w:p w:rsidR="006964F0" w:rsidRDefault="006964F0" w:rsidP="00D638F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о</w:t>
            </w:r>
            <w:r w:rsidRPr="006964F0">
              <w:rPr>
                <w:bCs/>
              </w:rPr>
              <w:t xml:space="preserve">т </w:t>
            </w:r>
            <w:r w:rsidR="00D638FD">
              <w:rPr>
                <w:bCs/>
              </w:rPr>
              <w:t>02.11.</w:t>
            </w:r>
            <w:r w:rsidRPr="006964F0">
              <w:rPr>
                <w:bCs/>
              </w:rPr>
              <w:t xml:space="preserve">2020 № </w:t>
            </w:r>
            <w:r w:rsidR="00D638FD">
              <w:rPr>
                <w:bCs/>
              </w:rPr>
              <w:t>287</w:t>
            </w:r>
            <w:r w:rsidRPr="006964F0">
              <w:rPr>
                <w:bCs/>
              </w:rPr>
              <w:t>-па</w:t>
            </w:r>
          </w:p>
        </w:tc>
      </w:tr>
    </w:tbl>
    <w:p w:rsidR="00C14AAE" w:rsidRPr="007A2C58" w:rsidRDefault="00C14AAE" w:rsidP="00C14AA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14AAE" w:rsidRPr="007A2C58" w:rsidRDefault="00C14AAE" w:rsidP="00C14A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4AAE" w:rsidRPr="007A2C58" w:rsidRDefault="00C14AAE" w:rsidP="00D638FD">
      <w:pPr>
        <w:pStyle w:val="ConsPlusNormal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7A2C5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Перечень</w:t>
      </w:r>
    </w:p>
    <w:p w:rsidR="00D638FD" w:rsidRDefault="00C14AAE" w:rsidP="00C14AAE">
      <w:pPr>
        <w:pStyle w:val="ConsPlusNormal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7A2C5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должностных лиц администрации Тенькинского городского округа Магаданской области</w:t>
      </w:r>
      <w:r w:rsidR="00D638F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,</w:t>
      </w:r>
      <w:r w:rsidRPr="007A2C5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уполномоченных составлять протоколы </w:t>
      </w:r>
    </w:p>
    <w:p w:rsidR="00D638FD" w:rsidRDefault="00C14AAE" w:rsidP="00C14AAE">
      <w:pPr>
        <w:pStyle w:val="ConsPlusNormal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7A2C5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об административных правонарушениях, предусмотренных </w:t>
      </w:r>
    </w:p>
    <w:p w:rsidR="00D638FD" w:rsidRDefault="00C14AAE" w:rsidP="00C14AAE">
      <w:pPr>
        <w:pStyle w:val="ConsPlusNormal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7A2C5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Законом Магаданской области от 15.03.2005 г № 583-ОЗ </w:t>
      </w:r>
    </w:p>
    <w:p w:rsidR="00D638FD" w:rsidRDefault="00C14AAE" w:rsidP="00C14AAE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A2C5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«</w:t>
      </w:r>
      <w:r w:rsidRPr="007A2C5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 административных правонарушениях в Магаданской области» </w:t>
      </w:r>
    </w:p>
    <w:p w:rsidR="00C14AAE" w:rsidRPr="007A2C58" w:rsidRDefault="00C14AAE" w:rsidP="00C14AAE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A2C5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территории Тенькинского городского округа</w:t>
      </w:r>
    </w:p>
    <w:p w:rsidR="00C14AAE" w:rsidRDefault="00C14AAE" w:rsidP="00C14AAE">
      <w:pPr>
        <w:pStyle w:val="ConsPlusNormal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C14AAE" w:rsidRDefault="00C14AAE" w:rsidP="00C14AAE">
      <w:pPr>
        <w:pStyle w:val="ConsPlusNormal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6"/>
        <w:gridCol w:w="3530"/>
        <w:gridCol w:w="4914"/>
      </w:tblGrid>
      <w:tr w:rsidR="00C14AAE" w:rsidTr="00CC100D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AE" w:rsidRPr="00694D14" w:rsidRDefault="00C14AAE" w:rsidP="00CC100D">
            <w:pPr>
              <w:rPr>
                <w:sz w:val="23"/>
                <w:szCs w:val="23"/>
              </w:rPr>
            </w:pPr>
            <w:r w:rsidRPr="00694D14">
              <w:rPr>
                <w:sz w:val="23"/>
                <w:szCs w:val="23"/>
              </w:rPr>
              <w:t xml:space="preserve">      № </w:t>
            </w:r>
          </w:p>
          <w:p w:rsidR="00C14AAE" w:rsidRPr="00694D14" w:rsidRDefault="00C14AAE" w:rsidP="00CC100D">
            <w:pPr>
              <w:jc w:val="center"/>
              <w:rPr>
                <w:sz w:val="23"/>
                <w:szCs w:val="23"/>
              </w:rPr>
            </w:pPr>
            <w:proofErr w:type="gramStart"/>
            <w:r w:rsidRPr="00694D14">
              <w:rPr>
                <w:sz w:val="23"/>
                <w:szCs w:val="23"/>
              </w:rPr>
              <w:t>п</w:t>
            </w:r>
            <w:proofErr w:type="gramEnd"/>
            <w:r w:rsidRPr="00694D14">
              <w:rPr>
                <w:sz w:val="23"/>
                <w:szCs w:val="23"/>
              </w:rPr>
              <w:t>/п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AE" w:rsidRPr="00694D14" w:rsidRDefault="00C14AAE" w:rsidP="00CC100D">
            <w:pPr>
              <w:jc w:val="center"/>
              <w:rPr>
                <w:sz w:val="23"/>
                <w:szCs w:val="23"/>
              </w:rPr>
            </w:pPr>
            <w:r w:rsidRPr="00694D14">
              <w:rPr>
                <w:sz w:val="23"/>
                <w:szCs w:val="23"/>
              </w:rPr>
              <w:t xml:space="preserve">Наименование должностных лиц, </w:t>
            </w:r>
          </w:p>
          <w:p w:rsidR="00C14AAE" w:rsidRPr="00694D14" w:rsidRDefault="00C14AAE" w:rsidP="00CC100D">
            <w:pPr>
              <w:jc w:val="center"/>
              <w:rPr>
                <w:sz w:val="23"/>
                <w:szCs w:val="23"/>
              </w:rPr>
            </w:pPr>
            <w:r w:rsidRPr="00694D14">
              <w:rPr>
                <w:sz w:val="23"/>
                <w:szCs w:val="23"/>
              </w:rPr>
              <w:t xml:space="preserve">уполномоченных составлять </w:t>
            </w:r>
          </w:p>
          <w:p w:rsidR="00C14AAE" w:rsidRPr="00694D14" w:rsidRDefault="00C14AAE" w:rsidP="00CC100D">
            <w:pPr>
              <w:jc w:val="center"/>
              <w:rPr>
                <w:sz w:val="23"/>
                <w:szCs w:val="23"/>
              </w:rPr>
            </w:pPr>
            <w:r w:rsidRPr="00694D14">
              <w:rPr>
                <w:sz w:val="23"/>
                <w:szCs w:val="23"/>
              </w:rPr>
              <w:t xml:space="preserve">протоколы об </w:t>
            </w:r>
            <w:proofErr w:type="gramStart"/>
            <w:r w:rsidRPr="00694D14">
              <w:rPr>
                <w:sz w:val="23"/>
                <w:szCs w:val="23"/>
              </w:rPr>
              <w:t>административных</w:t>
            </w:r>
            <w:proofErr w:type="gramEnd"/>
            <w:r w:rsidRPr="00694D14">
              <w:rPr>
                <w:sz w:val="23"/>
                <w:szCs w:val="23"/>
              </w:rPr>
              <w:t xml:space="preserve"> </w:t>
            </w:r>
          </w:p>
          <w:p w:rsidR="00C14AAE" w:rsidRPr="00694D14" w:rsidRDefault="00C14AAE" w:rsidP="00CC100D">
            <w:pPr>
              <w:jc w:val="center"/>
              <w:rPr>
                <w:sz w:val="23"/>
                <w:szCs w:val="23"/>
              </w:rPr>
            </w:pPr>
            <w:proofErr w:type="gramStart"/>
            <w:r w:rsidRPr="00694D14">
              <w:rPr>
                <w:sz w:val="23"/>
                <w:szCs w:val="23"/>
              </w:rPr>
              <w:t>правонарушениях</w:t>
            </w:r>
            <w:proofErr w:type="gramEnd"/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AE" w:rsidRPr="00694D14" w:rsidRDefault="00C14AAE" w:rsidP="00CC100D">
            <w:pPr>
              <w:jc w:val="center"/>
              <w:rPr>
                <w:sz w:val="23"/>
                <w:szCs w:val="23"/>
              </w:rPr>
            </w:pPr>
            <w:r w:rsidRPr="00694D14">
              <w:rPr>
                <w:sz w:val="23"/>
                <w:szCs w:val="23"/>
              </w:rPr>
              <w:t xml:space="preserve">Наименование статьи Закона Магаданской области от 15.03.2005г №583-ОЗ </w:t>
            </w:r>
          </w:p>
          <w:p w:rsidR="00C14AAE" w:rsidRPr="00694D14" w:rsidRDefault="00C14AAE" w:rsidP="00CC100D">
            <w:pPr>
              <w:jc w:val="center"/>
              <w:rPr>
                <w:sz w:val="23"/>
                <w:szCs w:val="23"/>
              </w:rPr>
            </w:pPr>
            <w:r w:rsidRPr="00694D14">
              <w:rPr>
                <w:sz w:val="23"/>
                <w:szCs w:val="23"/>
              </w:rPr>
              <w:t>«Об административных правонарушениях в Магаданской области»</w:t>
            </w:r>
          </w:p>
        </w:tc>
      </w:tr>
      <w:tr w:rsidR="00C14AAE" w:rsidTr="00CC100D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AE" w:rsidRPr="00694D14" w:rsidRDefault="00C14AAE" w:rsidP="00CC100D">
            <w:pPr>
              <w:jc w:val="center"/>
              <w:rPr>
                <w:sz w:val="23"/>
                <w:szCs w:val="23"/>
              </w:rPr>
            </w:pPr>
            <w:r w:rsidRPr="00694D14">
              <w:rPr>
                <w:sz w:val="23"/>
                <w:szCs w:val="23"/>
              </w:rPr>
              <w:t>1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AE" w:rsidRPr="00694D14" w:rsidRDefault="00C14AAE" w:rsidP="00CC100D">
            <w:pPr>
              <w:jc w:val="center"/>
              <w:rPr>
                <w:sz w:val="23"/>
                <w:szCs w:val="23"/>
              </w:rPr>
            </w:pPr>
            <w:r w:rsidRPr="00694D14">
              <w:rPr>
                <w:sz w:val="23"/>
                <w:szCs w:val="23"/>
              </w:rPr>
              <w:t>2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AE" w:rsidRPr="00694D14" w:rsidRDefault="00C14AAE" w:rsidP="00CC100D">
            <w:pPr>
              <w:jc w:val="center"/>
              <w:rPr>
                <w:sz w:val="23"/>
                <w:szCs w:val="23"/>
              </w:rPr>
            </w:pPr>
            <w:r w:rsidRPr="00694D14">
              <w:rPr>
                <w:sz w:val="23"/>
                <w:szCs w:val="23"/>
              </w:rPr>
              <w:t>3</w:t>
            </w:r>
          </w:p>
        </w:tc>
      </w:tr>
      <w:tr w:rsidR="00C14AAE" w:rsidTr="00CC100D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E" w:rsidRPr="00694D14" w:rsidRDefault="00C14AAE" w:rsidP="00C14AAE">
            <w:pPr>
              <w:numPr>
                <w:ilvl w:val="0"/>
                <w:numId w:val="1"/>
              </w:numPr>
              <w:jc w:val="center"/>
              <w:rPr>
                <w:b/>
                <w:sz w:val="23"/>
                <w:szCs w:val="23"/>
              </w:rPr>
            </w:pPr>
            <w:r w:rsidRPr="00694D14">
              <w:rPr>
                <w:b/>
                <w:sz w:val="23"/>
                <w:szCs w:val="23"/>
              </w:rPr>
              <w:t xml:space="preserve">Комитет по управлению муниципальным имуществом администрации Тенькинского городского округа Магаданской области </w:t>
            </w:r>
            <w:r w:rsidRPr="00694D14">
              <w:rPr>
                <w:b/>
                <w:color w:val="000000"/>
                <w:sz w:val="23"/>
                <w:szCs w:val="23"/>
              </w:rPr>
              <w:t>(по направлению деятельности):</w:t>
            </w:r>
          </w:p>
        </w:tc>
      </w:tr>
      <w:tr w:rsidR="00C14AAE" w:rsidTr="00CC100D">
        <w:trPr>
          <w:trHeight w:val="2309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E" w:rsidRPr="00694D14" w:rsidRDefault="00C14AAE" w:rsidP="00CC100D">
            <w:pPr>
              <w:jc w:val="center"/>
              <w:rPr>
                <w:sz w:val="23"/>
                <w:szCs w:val="23"/>
              </w:rPr>
            </w:pPr>
            <w:r w:rsidRPr="00694D14">
              <w:rPr>
                <w:sz w:val="23"/>
                <w:szCs w:val="23"/>
              </w:rPr>
              <w:t>1.1.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E" w:rsidRPr="00694D14" w:rsidRDefault="00C14AAE" w:rsidP="00CC100D">
            <w:pPr>
              <w:jc w:val="both"/>
              <w:rPr>
                <w:color w:val="000000"/>
                <w:sz w:val="23"/>
                <w:szCs w:val="23"/>
              </w:rPr>
            </w:pPr>
            <w:r w:rsidRPr="00694D14">
              <w:rPr>
                <w:sz w:val="23"/>
                <w:szCs w:val="23"/>
              </w:rPr>
              <w:t xml:space="preserve"> - руководитель комитета по управлению муниципальным имуществом администрации Тенькинского городского округа Магаданской области;</w:t>
            </w:r>
          </w:p>
          <w:p w:rsidR="00C14AAE" w:rsidRPr="00694D14" w:rsidRDefault="00C14AAE" w:rsidP="00CC100D">
            <w:pPr>
              <w:jc w:val="both"/>
              <w:rPr>
                <w:sz w:val="23"/>
                <w:szCs w:val="23"/>
              </w:rPr>
            </w:pPr>
            <w:r w:rsidRPr="00694D14">
              <w:rPr>
                <w:sz w:val="23"/>
                <w:szCs w:val="23"/>
              </w:rPr>
              <w:t>- заместитель руководителя комитета по управлению муниципальным имуществом, начальник отдела имущественных отношений администрации Тенькинского городского округа Магаданской области;</w:t>
            </w:r>
          </w:p>
          <w:p w:rsidR="00C14AAE" w:rsidRPr="00694D14" w:rsidRDefault="00C14AAE" w:rsidP="00CC100D">
            <w:pPr>
              <w:jc w:val="both"/>
              <w:rPr>
                <w:sz w:val="23"/>
                <w:szCs w:val="23"/>
              </w:rPr>
            </w:pPr>
            <w:r w:rsidRPr="00694D14">
              <w:rPr>
                <w:sz w:val="23"/>
                <w:szCs w:val="23"/>
              </w:rPr>
              <w:t>- главный специалист отдела имущественных отношений комитета по управлению муниципальным имуществом администрации Тенькинского городского округа Магаданской области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E" w:rsidRPr="00694D14" w:rsidRDefault="00C14AAE" w:rsidP="00CC100D">
            <w:pPr>
              <w:jc w:val="both"/>
              <w:rPr>
                <w:sz w:val="23"/>
                <w:szCs w:val="23"/>
              </w:rPr>
            </w:pPr>
            <w:r w:rsidRPr="00694D14">
              <w:rPr>
                <w:b/>
                <w:sz w:val="23"/>
                <w:szCs w:val="23"/>
              </w:rPr>
              <w:t>Статья 2.4.</w:t>
            </w:r>
            <w:r w:rsidRPr="00694D14">
              <w:rPr>
                <w:sz w:val="23"/>
                <w:szCs w:val="23"/>
              </w:rPr>
              <w:t xml:space="preserve"> Непредставление в органы местного самоуправления сведений (информации);</w:t>
            </w:r>
          </w:p>
          <w:p w:rsidR="00C14AAE" w:rsidRPr="00694D14" w:rsidRDefault="00C14AAE" w:rsidP="00CC100D">
            <w:pPr>
              <w:jc w:val="both"/>
              <w:rPr>
                <w:sz w:val="23"/>
                <w:szCs w:val="23"/>
              </w:rPr>
            </w:pPr>
            <w:r w:rsidRPr="00694D14">
              <w:rPr>
                <w:b/>
                <w:sz w:val="23"/>
                <w:szCs w:val="23"/>
              </w:rPr>
              <w:t xml:space="preserve">Статья 6.1.1. </w:t>
            </w:r>
            <w:r w:rsidRPr="00694D14">
              <w:rPr>
                <w:sz w:val="23"/>
                <w:szCs w:val="23"/>
              </w:rPr>
              <w:t>Движение механических транспортных средств вне отведенных дорог по землям, занятым оленьими пастбищами и находящимся в пределах территорий традиционного</w:t>
            </w:r>
            <w:r w:rsidRPr="00694D14">
              <w:rPr>
                <w:sz w:val="23"/>
                <w:szCs w:val="23"/>
              </w:rPr>
              <w:br/>
              <w:t xml:space="preserve">природопользования регионального значения  </w:t>
            </w:r>
          </w:p>
        </w:tc>
      </w:tr>
      <w:tr w:rsidR="00C14AAE" w:rsidTr="00CC100D">
        <w:trPr>
          <w:trHeight w:val="809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E" w:rsidRPr="00694D14" w:rsidRDefault="00C14AAE" w:rsidP="00C14AAE">
            <w:pPr>
              <w:numPr>
                <w:ilvl w:val="0"/>
                <w:numId w:val="1"/>
              </w:numPr>
              <w:jc w:val="center"/>
              <w:rPr>
                <w:b/>
                <w:color w:val="000000"/>
                <w:sz w:val="23"/>
                <w:szCs w:val="23"/>
              </w:rPr>
            </w:pPr>
            <w:r w:rsidRPr="00694D14">
              <w:rPr>
                <w:b/>
                <w:sz w:val="23"/>
                <w:szCs w:val="23"/>
              </w:rPr>
              <w:t xml:space="preserve">Комитет экономики и стратегического развития территории администрации Тенькинского городского округа Магаданской области </w:t>
            </w:r>
            <w:r w:rsidRPr="00694D14">
              <w:rPr>
                <w:b/>
                <w:color w:val="000000"/>
                <w:sz w:val="23"/>
                <w:szCs w:val="23"/>
              </w:rPr>
              <w:t>(по направлению деятельности):</w:t>
            </w:r>
          </w:p>
          <w:p w:rsidR="00C14AAE" w:rsidRPr="00694D14" w:rsidRDefault="00C14AAE" w:rsidP="00CC100D">
            <w:pPr>
              <w:ind w:left="720"/>
              <w:rPr>
                <w:b/>
                <w:sz w:val="23"/>
                <w:szCs w:val="23"/>
              </w:rPr>
            </w:pPr>
          </w:p>
        </w:tc>
      </w:tr>
      <w:tr w:rsidR="00C14AAE" w:rsidTr="00CC100D">
        <w:trPr>
          <w:trHeight w:val="2309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E" w:rsidRPr="00694D14" w:rsidRDefault="00C14AAE" w:rsidP="00CC100D">
            <w:pPr>
              <w:jc w:val="center"/>
              <w:rPr>
                <w:sz w:val="23"/>
                <w:szCs w:val="23"/>
              </w:rPr>
            </w:pPr>
            <w:r w:rsidRPr="00694D14">
              <w:rPr>
                <w:sz w:val="23"/>
                <w:szCs w:val="23"/>
              </w:rPr>
              <w:lastRenderedPageBreak/>
              <w:t>2.1.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E" w:rsidRPr="00694D14" w:rsidRDefault="00C14AAE" w:rsidP="00CC100D">
            <w:pPr>
              <w:jc w:val="both"/>
              <w:rPr>
                <w:sz w:val="23"/>
                <w:szCs w:val="23"/>
              </w:rPr>
            </w:pPr>
            <w:r w:rsidRPr="00694D14">
              <w:rPr>
                <w:sz w:val="23"/>
                <w:szCs w:val="23"/>
              </w:rPr>
              <w:t>-руководитель комитета экономики и стратегического развития территории администрации Тенькинского городского округа Магаданской области;</w:t>
            </w:r>
          </w:p>
          <w:p w:rsidR="00C14AAE" w:rsidRPr="00694D14" w:rsidRDefault="00C14AAE" w:rsidP="00CC100D">
            <w:pPr>
              <w:jc w:val="both"/>
              <w:rPr>
                <w:sz w:val="23"/>
                <w:szCs w:val="23"/>
              </w:rPr>
            </w:pPr>
            <w:r w:rsidRPr="00694D14">
              <w:rPr>
                <w:sz w:val="23"/>
                <w:szCs w:val="23"/>
              </w:rPr>
              <w:t xml:space="preserve">- заместитель руководителя комитета экономики и стратегического развития территории, начальник отдела прогнозирования и закупок экономики и стратегического развития территории администрации Тенькинского городского округа Магаданской области; </w:t>
            </w:r>
          </w:p>
          <w:p w:rsidR="00C14AAE" w:rsidRPr="00694D14" w:rsidRDefault="00C14AAE" w:rsidP="00CC100D">
            <w:pPr>
              <w:jc w:val="both"/>
              <w:rPr>
                <w:sz w:val="23"/>
                <w:szCs w:val="23"/>
              </w:rPr>
            </w:pPr>
            <w:r w:rsidRPr="00694D14">
              <w:rPr>
                <w:sz w:val="23"/>
                <w:szCs w:val="23"/>
              </w:rPr>
              <w:t>- начальник отдела инвестиционной политики и потребительского рынка экономики и стратегического развития территории администрации Тенькинского городского округа Магаданской области;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E" w:rsidRPr="00694D14" w:rsidRDefault="00C14AAE" w:rsidP="00CC100D">
            <w:pPr>
              <w:jc w:val="both"/>
              <w:rPr>
                <w:sz w:val="23"/>
                <w:szCs w:val="23"/>
              </w:rPr>
            </w:pPr>
            <w:r w:rsidRPr="00694D14">
              <w:rPr>
                <w:b/>
                <w:sz w:val="23"/>
                <w:szCs w:val="23"/>
              </w:rPr>
              <w:t>Статья 2.4</w:t>
            </w:r>
            <w:r w:rsidRPr="00694D14">
              <w:rPr>
                <w:sz w:val="23"/>
                <w:szCs w:val="23"/>
              </w:rPr>
              <w:t>. Непредставление в органы местного самоуправления сведений (информации)</w:t>
            </w:r>
          </w:p>
          <w:p w:rsidR="00C14AAE" w:rsidRPr="00694D14" w:rsidRDefault="00C14AAE" w:rsidP="00CC100D">
            <w:pPr>
              <w:jc w:val="both"/>
              <w:rPr>
                <w:sz w:val="23"/>
                <w:szCs w:val="23"/>
              </w:rPr>
            </w:pPr>
            <w:r w:rsidRPr="00694D14">
              <w:rPr>
                <w:b/>
                <w:sz w:val="23"/>
                <w:szCs w:val="23"/>
              </w:rPr>
              <w:t>Статья 3.22.</w:t>
            </w:r>
            <w:r w:rsidRPr="00694D14">
              <w:rPr>
                <w:sz w:val="23"/>
                <w:szCs w:val="23"/>
              </w:rPr>
              <w:t xml:space="preserve"> Нарушение ограничений в сфере продажи и использования электронных систем доставки никотина, электронных систем доставки продуктов, не являющихся никотином</w:t>
            </w:r>
          </w:p>
          <w:p w:rsidR="00C14AAE" w:rsidRPr="00694D14" w:rsidRDefault="00C14AAE" w:rsidP="00CC100D">
            <w:pPr>
              <w:jc w:val="both"/>
              <w:rPr>
                <w:sz w:val="23"/>
                <w:szCs w:val="23"/>
              </w:rPr>
            </w:pPr>
            <w:r w:rsidRPr="00694D14">
              <w:rPr>
                <w:b/>
                <w:sz w:val="23"/>
                <w:szCs w:val="23"/>
              </w:rPr>
              <w:t>Статья 3.23.</w:t>
            </w:r>
            <w:r w:rsidRPr="00694D14">
              <w:rPr>
                <w:sz w:val="23"/>
                <w:szCs w:val="23"/>
              </w:rPr>
              <w:t xml:space="preserve"> Нарушение ограничений в сфере продажи и потребления никотиносодержащей бестабачной продукции</w:t>
            </w:r>
          </w:p>
          <w:p w:rsidR="00C14AAE" w:rsidRPr="00694D14" w:rsidRDefault="00C14AAE" w:rsidP="00CC100D">
            <w:pPr>
              <w:jc w:val="both"/>
              <w:rPr>
                <w:sz w:val="23"/>
                <w:szCs w:val="23"/>
              </w:rPr>
            </w:pPr>
            <w:r w:rsidRPr="00694D14">
              <w:rPr>
                <w:b/>
                <w:sz w:val="23"/>
                <w:szCs w:val="23"/>
              </w:rPr>
              <w:t>Статья 3.24.</w:t>
            </w:r>
            <w:r w:rsidRPr="00694D14">
              <w:rPr>
                <w:sz w:val="23"/>
                <w:szCs w:val="23"/>
              </w:rPr>
              <w:t xml:space="preserve"> Нарушение ограничений распространения и использования отдельных товаров, содержащих сжиженный углеводородный газ</w:t>
            </w:r>
          </w:p>
          <w:p w:rsidR="00C14AAE" w:rsidRPr="00694D14" w:rsidRDefault="00C14AAE" w:rsidP="00CC100D">
            <w:pPr>
              <w:jc w:val="both"/>
              <w:rPr>
                <w:sz w:val="23"/>
                <w:szCs w:val="23"/>
              </w:rPr>
            </w:pPr>
          </w:p>
        </w:tc>
      </w:tr>
      <w:tr w:rsidR="00C14AAE" w:rsidTr="00CC100D">
        <w:trPr>
          <w:trHeight w:val="2309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E" w:rsidRPr="00694D14" w:rsidRDefault="00C14AAE" w:rsidP="00CC100D">
            <w:pPr>
              <w:jc w:val="center"/>
              <w:rPr>
                <w:sz w:val="23"/>
                <w:szCs w:val="23"/>
              </w:rPr>
            </w:pPr>
            <w:r w:rsidRPr="00694D14">
              <w:rPr>
                <w:sz w:val="23"/>
                <w:szCs w:val="23"/>
              </w:rPr>
              <w:t>2.2.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E" w:rsidRPr="00694D14" w:rsidRDefault="00C14AAE" w:rsidP="00CC100D">
            <w:pPr>
              <w:jc w:val="both"/>
              <w:rPr>
                <w:sz w:val="23"/>
                <w:szCs w:val="23"/>
              </w:rPr>
            </w:pPr>
            <w:r w:rsidRPr="00694D14">
              <w:rPr>
                <w:sz w:val="23"/>
                <w:szCs w:val="23"/>
              </w:rPr>
              <w:t>- главный специалист отдела инвестиционной политики и потребительского рынка комитета экономики и стратегического развития территории администрации Тенькинского городского округа Магаданской области.</w:t>
            </w:r>
          </w:p>
          <w:p w:rsidR="00C14AAE" w:rsidRPr="00694D14" w:rsidRDefault="00C14AAE" w:rsidP="00CC100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E" w:rsidRPr="00694D14" w:rsidRDefault="00C14AAE" w:rsidP="00CC100D">
            <w:pPr>
              <w:jc w:val="both"/>
              <w:rPr>
                <w:sz w:val="23"/>
                <w:szCs w:val="23"/>
              </w:rPr>
            </w:pPr>
            <w:r w:rsidRPr="00694D14">
              <w:rPr>
                <w:b/>
                <w:sz w:val="23"/>
                <w:szCs w:val="23"/>
              </w:rPr>
              <w:t>Статья 3.22</w:t>
            </w:r>
            <w:r w:rsidRPr="00694D14">
              <w:rPr>
                <w:sz w:val="23"/>
                <w:szCs w:val="23"/>
              </w:rPr>
              <w:t>. Нарушение ограничений в сфере продажи и использования электронных систем доставки никотина, электронных систем доставки продуктов, не являющихся никотином</w:t>
            </w:r>
          </w:p>
          <w:p w:rsidR="00C14AAE" w:rsidRPr="00694D14" w:rsidRDefault="00C14AAE" w:rsidP="00CC100D">
            <w:pPr>
              <w:jc w:val="both"/>
              <w:rPr>
                <w:sz w:val="23"/>
                <w:szCs w:val="23"/>
              </w:rPr>
            </w:pPr>
            <w:r w:rsidRPr="00694D14">
              <w:rPr>
                <w:b/>
                <w:sz w:val="23"/>
                <w:szCs w:val="23"/>
              </w:rPr>
              <w:t>Статья 3.23.</w:t>
            </w:r>
            <w:r w:rsidRPr="00694D14">
              <w:rPr>
                <w:sz w:val="23"/>
                <w:szCs w:val="23"/>
              </w:rPr>
              <w:t xml:space="preserve"> Нарушение ограничений в сфере продажи и потребления никотиносодержащей бестабачной продукции</w:t>
            </w:r>
          </w:p>
          <w:p w:rsidR="00C14AAE" w:rsidRPr="00694D14" w:rsidRDefault="00C14AAE" w:rsidP="00CC100D">
            <w:pPr>
              <w:jc w:val="both"/>
              <w:rPr>
                <w:sz w:val="23"/>
                <w:szCs w:val="23"/>
              </w:rPr>
            </w:pPr>
            <w:r w:rsidRPr="00694D14">
              <w:rPr>
                <w:b/>
                <w:sz w:val="23"/>
                <w:szCs w:val="23"/>
              </w:rPr>
              <w:t>Статья 3.24.</w:t>
            </w:r>
            <w:r w:rsidRPr="00694D14">
              <w:rPr>
                <w:sz w:val="23"/>
                <w:szCs w:val="23"/>
              </w:rPr>
              <w:t xml:space="preserve"> Нарушение ограничений распространения и использования отдельных товаров, содержащих сжиженный углеводородный газ</w:t>
            </w:r>
          </w:p>
        </w:tc>
      </w:tr>
      <w:tr w:rsidR="00C14AAE" w:rsidTr="00CC100D">
        <w:trPr>
          <w:trHeight w:val="502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E" w:rsidRPr="00694D14" w:rsidRDefault="00C14AAE" w:rsidP="00C14AAE">
            <w:pPr>
              <w:numPr>
                <w:ilvl w:val="0"/>
                <w:numId w:val="1"/>
              </w:numPr>
              <w:jc w:val="center"/>
              <w:rPr>
                <w:b/>
                <w:sz w:val="23"/>
                <w:szCs w:val="23"/>
              </w:rPr>
            </w:pPr>
            <w:r w:rsidRPr="00694D14">
              <w:rPr>
                <w:b/>
                <w:sz w:val="23"/>
                <w:szCs w:val="23"/>
              </w:rPr>
              <w:t xml:space="preserve">Комитет финансов администрации Тенькинского городского округа Магаданской области </w:t>
            </w:r>
            <w:r w:rsidRPr="00694D14">
              <w:rPr>
                <w:b/>
                <w:color w:val="000000"/>
                <w:sz w:val="23"/>
                <w:szCs w:val="23"/>
              </w:rPr>
              <w:t>(по направлению деятельности):</w:t>
            </w:r>
          </w:p>
          <w:p w:rsidR="00C14AAE" w:rsidRPr="00694D14" w:rsidRDefault="00C14AAE" w:rsidP="00CC100D">
            <w:pPr>
              <w:ind w:left="720"/>
              <w:rPr>
                <w:b/>
                <w:sz w:val="23"/>
                <w:szCs w:val="23"/>
              </w:rPr>
            </w:pPr>
          </w:p>
        </w:tc>
      </w:tr>
      <w:tr w:rsidR="00C14AAE" w:rsidTr="00C14AAE">
        <w:trPr>
          <w:trHeight w:val="569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E" w:rsidRPr="00694D14" w:rsidRDefault="00C14AAE" w:rsidP="00CC100D">
            <w:pPr>
              <w:jc w:val="center"/>
              <w:rPr>
                <w:sz w:val="23"/>
                <w:szCs w:val="23"/>
              </w:rPr>
            </w:pPr>
            <w:r w:rsidRPr="00694D14">
              <w:rPr>
                <w:sz w:val="23"/>
                <w:szCs w:val="23"/>
              </w:rPr>
              <w:t>3.1.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E" w:rsidRPr="00694D14" w:rsidRDefault="00C14AAE" w:rsidP="00CC100D">
            <w:pPr>
              <w:jc w:val="both"/>
              <w:rPr>
                <w:sz w:val="23"/>
                <w:szCs w:val="23"/>
              </w:rPr>
            </w:pPr>
            <w:r w:rsidRPr="00694D14">
              <w:rPr>
                <w:sz w:val="23"/>
                <w:szCs w:val="23"/>
              </w:rPr>
              <w:t>- заместитель руководителя комитета финансов, начальник отдела финансирования социальной сферы администрации Тенькинского городского округа Магаданской области;</w:t>
            </w:r>
          </w:p>
          <w:p w:rsidR="00C14AAE" w:rsidRPr="00694D14" w:rsidRDefault="00C14AAE" w:rsidP="00CC100D">
            <w:pPr>
              <w:jc w:val="both"/>
              <w:rPr>
                <w:sz w:val="23"/>
                <w:szCs w:val="23"/>
              </w:rPr>
            </w:pPr>
            <w:r w:rsidRPr="00694D14">
              <w:rPr>
                <w:sz w:val="23"/>
                <w:szCs w:val="23"/>
              </w:rPr>
              <w:t>- главный специалист отдела финансирования Комитет финансов администрации Тенькинского городского округа Магаданской области.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E" w:rsidRPr="00694D14" w:rsidRDefault="00C14AAE" w:rsidP="00CC100D">
            <w:pPr>
              <w:jc w:val="both"/>
              <w:rPr>
                <w:sz w:val="23"/>
                <w:szCs w:val="23"/>
              </w:rPr>
            </w:pPr>
            <w:r w:rsidRPr="00694D14">
              <w:rPr>
                <w:b/>
                <w:sz w:val="23"/>
                <w:szCs w:val="23"/>
              </w:rPr>
              <w:t>Статья 2.4.</w:t>
            </w:r>
            <w:r w:rsidRPr="00694D14">
              <w:rPr>
                <w:sz w:val="23"/>
                <w:szCs w:val="23"/>
              </w:rPr>
              <w:t xml:space="preserve"> Непредставление в органы местного самоуправления сведений (информации)</w:t>
            </w:r>
          </w:p>
        </w:tc>
      </w:tr>
      <w:tr w:rsidR="00C14AAE" w:rsidTr="00CC100D">
        <w:trPr>
          <w:trHeight w:val="513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E" w:rsidRPr="00694D14" w:rsidRDefault="00C14AAE" w:rsidP="00C14AAE">
            <w:pPr>
              <w:numPr>
                <w:ilvl w:val="0"/>
                <w:numId w:val="1"/>
              </w:numPr>
              <w:jc w:val="center"/>
              <w:rPr>
                <w:b/>
                <w:color w:val="000000"/>
                <w:sz w:val="23"/>
                <w:szCs w:val="23"/>
              </w:rPr>
            </w:pPr>
            <w:r w:rsidRPr="00694D14">
              <w:rPr>
                <w:b/>
                <w:sz w:val="23"/>
                <w:szCs w:val="23"/>
              </w:rPr>
              <w:t xml:space="preserve">Отдел муниципального контроля администрации Тенькинского городского округа Магаданской области </w:t>
            </w:r>
            <w:r w:rsidRPr="00694D14">
              <w:rPr>
                <w:b/>
                <w:color w:val="000000"/>
                <w:sz w:val="23"/>
                <w:szCs w:val="23"/>
              </w:rPr>
              <w:t>(по направлению деятельности):</w:t>
            </w:r>
          </w:p>
          <w:p w:rsidR="00C14AAE" w:rsidRPr="00694D14" w:rsidRDefault="00C14AAE" w:rsidP="00CC100D">
            <w:pPr>
              <w:ind w:left="720"/>
              <w:rPr>
                <w:b/>
                <w:sz w:val="23"/>
                <w:szCs w:val="23"/>
              </w:rPr>
            </w:pPr>
          </w:p>
        </w:tc>
      </w:tr>
      <w:tr w:rsidR="00C14AAE" w:rsidTr="00CC100D">
        <w:trPr>
          <w:trHeight w:val="2309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E" w:rsidRPr="00694D14" w:rsidRDefault="00C14AAE" w:rsidP="00CC100D">
            <w:pPr>
              <w:jc w:val="center"/>
              <w:rPr>
                <w:sz w:val="23"/>
                <w:szCs w:val="23"/>
              </w:rPr>
            </w:pPr>
            <w:r w:rsidRPr="00694D14">
              <w:rPr>
                <w:sz w:val="23"/>
                <w:szCs w:val="23"/>
              </w:rPr>
              <w:lastRenderedPageBreak/>
              <w:t>4.1.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E" w:rsidRPr="00694D14" w:rsidRDefault="00C14AAE" w:rsidP="00CC100D">
            <w:pPr>
              <w:jc w:val="both"/>
              <w:rPr>
                <w:sz w:val="23"/>
                <w:szCs w:val="23"/>
              </w:rPr>
            </w:pPr>
            <w:r w:rsidRPr="00694D14">
              <w:rPr>
                <w:sz w:val="23"/>
                <w:szCs w:val="23"/>
              </w:rPr>
              <w:t>- начальник отдела муниципального контроля администрации Тенькинского городского округа Магаданской области;</w:t>
            </w:r>
          </w:p>
          <w:p w:rsidR="00C14AAE" w:rsidRPr="00694D14" w:rsidRDefault="00C14AAE" w:rsidP="00CC100D">
            <w:pPr>
              <w:jc w:val="both"/>
              <w:rPr>
                <w:sz w:val="23"/>
                <w:szCs w:val="23"/>
              </w:rPr>
            </w:pPr>
            <w:r w:rsidRPr="00694D14">
              <w:rPr>
                <w:sz w:val="23"/>
                <w:szCs w:val="23"/>
              </w:rPr>
              <w:t>- главный специалист – муниципальный инспектор отдела муниципального контроля администрации Тенькинского городского округа Магаданской области;</w:t>
            </w:r>
          </w:p>
          <w:p w:rsidR="00C14AAE" w:rsidRPr="00694D14" w:rsidRDefault="00C14AAE" w:rsidP="00CC100D">
            <w:pPr>
              <w:jc w:val="both"/>
              <w:rPr>
                <w:sz w:val="23"/>
                <w:szCs w:val="23"/>
              </w:rPr>
            </w:pPr>
            <w:r w:rsidRPr="00694D14">
              <w:rPr>
                <w:sz w:val="23"/>
                <w:szCs w:val="23"/>
              </w:rPr>
              <w:t>- ведущий специалист – муниципальный жилищный инспектор отдела муниципального контроля администрации Тенькинского городского округа Магаданской области.</w:t>
            </w:r>
          </w:p>
          <w:p w:rsidR="00C14AAE" w:rsidRPr="00694D14" w:rsidRDefault="00C14AAE" w:rsidP="00CC100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E" w:rsidRPr="00694D14" w:rsidRDefault="00C14AAE" w:rsidP="00CC100D">
            <w:pPr>
              <w:jc w:val="both"/>
              <w:rPr>
                <w:b/>
                <w:sz w:val="23"/>
                <w:szCs w:val="23"/>
              </w:rPr>
            </w:pPr>
            <w:r w:rsidRPr="00694D14">
              <w:rPr>
                <w:b/>
                <w:sz w:val="23"/>
                <w:szCs w:val="23"/>
              </w:rPr>
              <w:t>Статья 2.4</w:t>
            </w:r>
            <w:r w:rsidRPr="00694D14">
              <w:rPr>
                <w:sz w:val="23"/>
                <w:szCs w:val="23"/>
              </w:rPr>
              <w:t>. Непредставление в органы местного самоуправления сведений (информации)</w:t>
            </w:r>
            <w:r w:rsidRPr="00694D14">
              <w:rPr>
                <w:b/>
                <w:sz w:val="23"/>
                <w:szCs w:val="23"/>
              </w:rPr>
              <w:t xml:space="preserve"> </w:t>
            </w:r>
          </w:p>
          <w:p w:rsidR="00C14AAE" w:rsidRPr="00694D14" w:rsidRDefault="00C14AAE" w:rsidP="00CC100D">
            <w:pPr>
              <w:jc w:val="both"/>
              <w:rPr>
                <w:sz w:val="23"/>
                <w:szCs w:val="23"/>
              </w:rPr>
            </w:pPr>
            <w:r w:rsidRPr="00694D14">
              <w:rPr>
                <w:b/>
                <w:sz w:val="23"/>
                <w:szCs w:val="23"/>
              </w:rPr>
              <w:t>Статья 3.18.</w:t>
            </w:r>
            <w:r w:rsidRPr="00694D14">
              <w:rPr>
                <w:sz w:val="23"/>
                <w:szCs w:val="23"/>
              </w:rPr>
              <w:t xml:space="preserve"> Нестационарное осуществление торговли, оказание услуг общественного питания и бытовых услуг вне мест, установленных органами местного самоуправления</w:t>
            </w:r>
          </w:p>
          <w:p w:rsidR="00C14AAE" w:rsidRPr="00694D14" w:rsidRDefault="00C14AAE" w:rsidP="00CC100D">
            <w:pPr>
              <w:jc w:val="both"/>
              <w:rPr>
                <w:sz w:val="23"/>
                <w:szCs w:val="23"/>
              </w:rPr>
            </w:pPr>
            <w:r w:rsidRPr="00694D14">
              <w:rPr>
                <w:b/>
                <w:sz w:val="23"/>
                <w:szCs w:val="23"/>
              </w:rPr>
              <w:t>Статья 6.4</w:t>
            </w:r>
            <w:r w:rsidRPr="00694D14">
              <w:rPr>
                <w:sz w:val="23"/>
                <w:szCs w:val="23"/>
              </w:rPr>
              <w:t>. Нарушение правил благоустройства территории муниципального образования</w:t>
            </w:r>
          </w:p>
          <w:p w:rsidR="00C14AAE" w:rsidRPr="00694D14" w:rsidRDefault="00C14AAE" w:rsidP="00CC100D">
            <w:pPr>
              <w:jc w:val="both"/>
              <w:rPr>
                <w:sz w:val="23"/>
                <w:szCs w:val="23"/>
              </w:rPr>
            </w:pPr>
            <w:r w:rsidRPr="00694D14">
              <w:rPr>
                <w:b/>
                <w:sz w:val="23"/>
                <w:szCs w:val="23"/>
              </w:rPr>
              <w:t>Статья 6.14</w:t>
            </w:r>
            <w:r w:rsidRPr="00694D14">
              <w:rPr>
                <w:sz w:val="23"/>
                <w:szCs w:val="23"/>
              </w:rPr>
              <w:t xml:space="preserve"> Нарушение правил размещения и содержания мест погребения</w:t>
            </w:r>
          </w:p>
          <w:p w:rsidR="00C14AAE" w:rsidRPr="00694D14" w:rsidRDefault="00C14AAE" w:rsidP="00CC100D">
            <w:pPr>
              <w:jc w:val="both"/>
              <w:rPr>
                <w:b/>
                <w:sz w:val="23"/>
                <w:szCs w:val="23"/>
              </w:rPr>
            </w:pPr>
            <w:r w:rsidRPr="00694D14">
              <w:rPr>
                <w:b/>
                <w:sz w:val="23"/>
                <w:szCs w:val="23"/>
              </w:rPr>
              <w:t>Статья 6.13</w:t>
            </w:r>
            <w:r w:rsidRPr="00694D14">
              <w:rPr>
                <w:sz w:val="23"/>
                <w:szCs w:val="23"/>
              </w:rPr>
              <w:t>. Нарушение правил выполнения работ по ремонту, окраске фасадов зданий</w:t>
            </w:r>
            <w:r w:rsidRPr="00694D14">
              <w:rPr>
                <w:b/>
                <w:sz w:val="23"/>
                <w:szCs w:val="23"/>
              </w:rPr>
              <w:t xml:space="preserve"> Статья 6.16</w:t>
            </w:r>
            <w:r w:rsidRPr="00694D14">
              <w:rPr>
                <w:sz w:val="23"/>
                <w:szCs w:val="23"/>
              </w:rPr>
              <w:t>. Нарушение порядка проведения мероприятий по подготовке городского хозяйства или хозяйства других населенных пунктов к работе в осенне-зимний и весенне-летний период</w:t>
            </w:r>
            <w:r w:rsidRPr="00694D14">
              <w:rPr>
                <w:b/>
                <w:sz w:val="23"/>
                <w:szCs w:val="23"/>
              </w:rPr>
              <w:t xml:space="preserve"> </w:t>
            </w:r>
          </w:p>
          <w:p w:rsidR="00C14AAE" w:rsidRPr="00694D14" w:rsidRDefault="00C14AAE" w:rsidP="00CC100D">
            <w:pPr>
              <w:jc w:val="both"/>
              <w:rPr>
                <w:sz w:val="23"/>
                <w:szCs w:val="23"/>
              </w:rPr>
            </w:pPr>
            <w:r w:rsidRPr="00694D14">
              <w:rPr>
                <w:b/>
                <w:sz w:val="23"/>
                <w:szCs w:val="23"/>
              </w:rPr>
              <w:t>Статья 6.19</w:t>
            </w:r>
            <w:r w:rsidRPr="00694D14">
              <w:rPr>
                <w:sz w:val="23"/>
                <w:szCs w:val="23"/>
              </w:rPr>
              <w:t xml:space="preserve">. Непринятие мер по установке на фасадах зданий указателей с названиями улиц и номерами домов </w:t>
            </w:r>
          </w:p>
          <w:p w:rsidR="00C14AAE" w:rsidRPr="00694D14" w:rsidRDefault="00C14AAE" w:rsidP="00CC100D">
            <w:pPr>
              <w:jc w:val="both"/>
              <w:rPr>
                <w:bCs/>
                <w:color w:val="22272F"/>
                <w:sz w:val="23"/>
                <w:szCs w:val="23"/>
                <w:shd w:val="clear" w:color="auto" w:fill="FFFFFF"/>
              </w:rPr>
            </w:pPr>
            <w:r w:rsidRPr="00694D14">
              <w:rPr>
                <w:b/>
                <w:sz w:val="23"/>
                <w:szCs w:val="23"/>
              </w:rPr>
              <w:t>Статья 6.20</w:t>
            </w:r>
            <w:r w:rsidRPr="00694D14">
              <w:rPr>
                <w:sz w:val="23"/>
                <w:szCs w:val="23"/>
              </w:rPr>
              <w:t xml:space="preserve">. </w:t>
            </w:r>
            <w:r w:rsidRPr="00694D14">
              <w:rPr>
                <w:bCs/>
                <w:color w:val="22272F"/>
                <w:sz w:val="23"/>
                <w:szCs w:val="23"/>
                <w:shd w:val="clear" w:color="auto" w:fill="FFFFFF"/>
              </w:rPr>
              <w:t>Размещение транспортных средств на территориях, занятых зелеными насаждениями, на территориях детских и спортивных площадок</w:t>
            </w:r>
          </w:p>
          <w:p w:rsidR="00C14AAE" w:rsidRPr="00694D14" w:rsidRDefault="00C14AAE" w:rsidP="00CC100D">
            <w:pPr>
              <w:jc w:val="both"/>
              <w:rPr>
                <w:sz w:val="23"/>
                <w:szCs w:val="23"/>
              </w:rPr>
            </w:pPr>
            <w:r w:rsidRPr="00694D14">
              <w:rPr>
                <w:b/>
                <w:sz w:val="23"/>
                <w:szCs w:val="23"/>
              </w:rPr>
              <w:t>Статья 9.1</w:t>
            </w:r>
            <w:r w:rsidRPr="00694D14">
              <w:rPr>
                <w:sz w:val="23"/>
                <w:szCs w:val="23"/>
              </w:rPr>
              <w:t>. Нарушение правил торговли на специально отведенных территориях (рынках)</w:t>
            </w:r>
          </w:p>
        </w:tc>
      </w:tr>
      <w:tr w:rsidR="00C14AAE" w:rsidTr="00CC100D">
        <w:trPr>
          <w:trHeight w:val="663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E" w:rsidRPr="00694D14" w:rsidRDefault="00C14AAE" w:rsidP="00C14AAE">
            <w:pPr>
              <w:numPr>
                <w:ilvl w:val="0"/>
                <w:numId w:val="1"/>
              </w:numPr>
              <w:jc w:val="center"/>
              <w:rPr>
                <w:sz w:val="23"/>
                <w:szCs w:val="23"/>
              </w:rPr>
            </w:pPr>
            <w:r w:rsidRPr="00694D14">
              <w:rPr>
                <w:b/>
                <w:sz w:val="23"/>
                <w:szCs w:val="23"/>
              </w:rPr>
              <w:t xml:space="preserve">Комитет жилищно-коммунального хозяйства, дорожного хозяйства жизнеобеспечения администрации Тенькинского городского округа </w:t>
            </w:r>
            <w:r w:rsidRPr="00694D14">
              <w:rPr>
                <w:b/>
                <w:color w:val="000000"/>
                <w:sz w:val="23"/>
                <w:szCs w:val="23"/>
              </w:rPr>
              <w:t>(по направлению деятельности):</w:t>
            </w:r>
          </w:p>
          <w:p w:rsidR="00C14AAE" w:rsidRPr="00694D14" w:rsidRDefault="00C14AAE" w:rsidP="00CC100D">
            <w:pPr>
              <w:ind w:left="720"/>
              <w:rPr>
                <w:b/>
                <w:sz w:val="23"/>
                <w:szCs w:val="23"/>
              </w:rPr>
            </w:pPr>
          </w:p>
        </w:tc>
      </w:tr>
      <w:tr w:rsidR="00C14AAE" w:rsidTr="00C14AAE">
        <w:trPr>
          <w:trHeight w:val="995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E" w:rsidRPr="00694D14" w:rsidRDefault="00C14AAE" w:rsidP="00CC100D">
            <w:pPr>
              <w:jc w:val="center"/>
              <w:rPr>
                <w:sz w:val="23"/>
                <w:szCs w:val="23"/>
              </w:rPr>
            </w:pPr>
            <w:r w:rsidRPr="00694D14">
              <w:rPr>
                <w:sz w:val="23"/>
                <w:szCs w:val="23"/>
              </w:rPr>
              <w:t>5.1.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E" w:rsidRPr="00694D14" w:rsidRDefault="00C14AAE" w:rsidP="00CC100D">
            <w:pPr>
              <w:jc w:val="both"/>
              <w:rPr>
                <w:sz w:val="23"/>
                <w:szCs w:val="23"/>
              </w:rPr>
            </w:pPr>
            <w:r w:rsidRPr="00694D14">
              <w:rPr>
                <w:sz w:val="23"/>
                <w:szCs w:val="23"/>
              </w:rPr>
              <w:t>- руководитель комитета жилищно-коммунального хозяйства, дорожного хозяйства жизнеобеспечения администрации Тенькинского городского округа Магаданской области;</w:t>
            </w:r>
          </w:p>
          <w:p w:rsidR="00C14AAE" w:rsidRPr="00694D14" w:rsidRDefault="00C14AAE" w:rsidP="00CC100D">
            <w:pPr>
              <w:jc w:val="both"/>
              <w:rPr>
                <w:sz w:val="23"/>
                <w:szCs w:val="23"/>
              </w:rPr>
            </w:pPr>
            <w:r w:rsidRPr="00694D14">
              <w:rPr>
                <w:sz w:val="23"/>
                <w:szCs w:val="23"/>
              </w:rPr>
              <w:t>- заместитель руководителя комитета, начальник отдела жилищно-коммунального хозяйства и благоустройства администрации Тенькинского городского округа Магаданской области;</w:t>
            </w:r>
          </w:p>
          <w:p w:rsidR="00C14AAE" w:rsidRPr="00694D14" w:rsidRDefault="00C14AAE" w:rsidP="00CC100D">
            <w:pPr>
              <w:jc w:val="both"/>
              <w:rPr>
                <w:sz w:val="23"/>
                <w:szCs w:val="23"/>
              </w:rPr>
            </w:pPr>
          </w:p>
          <w:p w:rsidR="00C14AAE" w:rsidRPr="00694D14" w:rsidRDefault="00C14AAE" w:rsidP="00CC100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E" w:rsidRPr="00694D14" w:rsidRDefault="00C14AAE" w:rsidP="00CC100D">
            <w:pPr>
              <w:jc w:val="both"/>
              <w:rPr>
                <w:sz w:val="23"/>
                <w:szCs w:val="23"/>
              </w:rPr>
            </w:pPr>
            <w:r w:rsidRPr="00694D14">
              <w:rPr>
                <w:b/>
                <w:sz w:val="23"/>
                <w:szCs w:val="23"/>
              </w:rPr>
              <w:t>Статья 2.4</w:t>
            </w:r>
            <w:r w:rsidRPr="00694D14">
              <w:rPr>
                <w:sz w:val="23"/>
                <w:szCs w:val="23"/>
              </w:rPr>
              <w:t>. Непредставление в органы местного самоуправления сведений (информации)</w:t>
            </w:r>
          </w:p>
          <w:p w:rsidR="00C14AAE" w:rsidRPr="00694D14" w:rsidRDefault="00C14AAE" w:rsidP="00CC100D">
            <w:pPr>
              <w:jc w:val="both"/>
              <w:rPr>
                <w:sz w:val="23"/>
                <w:szCs w:val="23"/>
              </w:rPr>
            </w:pPr>
            <w:r w:rsidRPr="00694D14">
              <w:rPr>
                <w:b/>
                <w:sz w:val="23"/>
                <w:szCs w:val="23"/>
              </w:rPr>
              <w:t>Статья 6.4.</w:t>
            </w:r>
            <w:r w:rsidRPr="00694D14">
              <w:rPr>
                <w:sz w:val="23"/>
                <w:szCs w:val="23"/>
              </w:rPr>
              <w:t xml:space="preserve"> Нарушение правил благоустройства территории муниципального образования</w:t>
            </w:r>
          </w:p>
          <w:p w:rsidR="00C14AAE" w:rsidRPr="00694D14" w:rsidRDefault="00C14AAE" w:rsidP="00CC100D">
            <w:pPr>
              <w:jc w:val="both"/>
              <w:rPr>
                <w:sz w:val="23"/>
                <w:szCs w:val="23"/>
              </w:rPr>
            </w:pPr>
            <w:r w:rsidRPr="00694D14">
              <w:rPr>
                <w:b/>
                <w:sz w:val="23"/>
                <w:szCs w:val="23"/>
              </w:rPr>
              <w:t>Статья 6.13</w:t>
            </w:r>
            <w:r w:rsidRPr="00694D14">
              <w:rPr>
                <w:sz w:val="23"/>
                <w:szCs w:val="23"/>
              </w:rPr>
              <w:t xml:space="preserve">. Нарушение правил выполнения работ по ремонту, окраске фасадов зданий </w:t>
            </w:r>
          </w:p>
          <w:p w:rsidR="00C14AAE" w:rsidRPr="00694D14" w:rsidRDefault="00C14AAE" w:rsidP="00CC100D">
            <w:pPr>
              <w:jc w:val="both"/>
              <w:rPr>
                <w:sz w:val="23"/>
                <w:szCs w:val="23"/>
              </w:rPr>
            </w:pPr>
            <w:r w:rsidRPr="00694D14">
              <w:rPr>
                <w:b/>
                <w:sz w:val="23"/>
                <w:szCs w:val="23"/>
              </w:rPr>
              <w:t>Статья 6.15</w:t>
            </w:r>
            <w:r w:rsidRPr="00694D14">
              <w:rPr>
                <w:sz w:val="23"/>
                <w:szCs w:val="23"/>
              </w:rPr>
              <w:t>. Нарушение правил размещения, установки и содержания малых архитектурных форм и элементов внешнего благоустройства</w:t>
            </w:r>
          </w:p>
          <w:p w:rsidR="00C14AAE" w:rsidRPr="00694D14" w:rsidRDefault="00C14AAE" w:rsidP="00CC100D">
            <w:pPr>
              <w:jc w:val="both"/>
              <w:rPr>
                <w:sz w:val="23"/>
                <w:szCs w:val="23"/>
              </w:rPr>
            </w:pPr>
            <w:r w:rsidRPr="00694D14">
              <w:rPr>
                <w:b/>
                <w:sz w:val="23"/>
                <w:szCs w:val="23"/>
              </w:rPr>
              <w:t>Статья 6.19</w:t>
            </w:r>
            <w:r w:rsidRPr="00694D14">
              <w:rPr>
                <w:sz w:val="23"/>
                <w:szCs w:val="23"/>
              </w:rPr>
              <w:t xml:space="preserve">. Непринятие мер по установке на фасадах зданий указателей с названиями улиц и номерами домов </w:t>
            </w:r>
          </w:p>
          <w:p w:rsidR="00C14AAE" w:rsidRPr="00694D14" w:rsidRDefault="00C14AAE" w:rsidP="00CC100D">
            <w:pPr>
              <w:jc w:val="both"/>
              <w:rPr>
                <w:sz w:val="23"/>
                <w:szCs w:val="23"/>
              </w:rPr>
            </w:pPr>
            <w:r w:rsidRPr="00694D14">
              <w:rPr>
                <w:b/>
                <w:sz w:val="23"/>
                <w:szCs w:val="23"/>
              </w:rPr>
              <w:t>Статья 6.20</w:t>
            </w:r>
            <w:r w:rsidRPr="00694D14">
              <w:rPr>
                <w:sz w:val="23"/>
                <w:szCs w:val="23"/>
              </w:rPr>
              <w:t xml:space="preserve">. </w:t>
            </w:r>
            <w:r w:rsidRPr="00694D14">
              <w:rPr>
                <w:bCs/>
                <w:color w:val="22272F"/>
                <w:sz w:val="23"/>
                <w:szCs w:val="23"/>
                <w:shd w:val="clear" w:color="auto" w:fill="FFFFFF"/>
              </w:rPr>
              <w:t>Размещение транспортных средств на территориях, занятых зелеными насаждениями, на территориях детских и спортивных площадок</w:t>
            </w:r>
          </w:p>
        </w:tc>
      </w:tr>
      <w:tr w:rsidR="00C14AAE" w:rsidTr="00CC100D">
        <w:trPr>
          <w:trHeight w:val="1278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E" w:rsidRPr="00694D14" w:rsidRDefault="00C14AAE" w:rsidP="00CC100D">
            <w:pPr>
              <w:jc w:val="center"/>
              <w:rPr>
                <w:sz w:val="23"/>
                <w:szCs w:val="23"/>
              </w:rPr>
            </w:pPr>
            <w:r w:rsidRPr="00694D14">
              <w:rPr>
                <w:sz w:val="23"/>
                <w:szCs w:val="23"/>
              </w:rPr>
              <w:lastRenderedPageBreak/>
              <w:t>5.2.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E" w:rsidRPr="00694D14" w:rsidRDefault="00C14AAE" w:rsidP="00CC100D">
            <w:pPr>
              <w:jc w:val="both"/>
              <w:rPr>
                <w:sz w:val="23"/>
                <w:szCs w:val="23"/>
              </w:rPr>
            </w:pPr>
            <w:r w:rsidRPr="00694D14">
              <w:rPr>
                <w:sz w:val="23"/>
                <w:szCs w:val="23"/>
              </w:rPr>
              <w:t>- начальник отдела архитектуры и градостроительства комитета жилищно-коммунального хозяйства администрации Тенькинского городского округа Магаданской области;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E" w:rsidRPr="00694D14" w:rsidRDefault="00C14AAE" w:rsidP="00CC100D">
            <w:pPr>
              <w:jc w:val="both"/>
              <w:rPr>
                <w:sz w:val="23"/>
                <w:szCs w:val="23"/>
              </w:rPr>
            </w:pPr>
            <w:r w:rsidRPr="00694D14">
              <w:rPr>
                <w:b/>
                <w:sz w:val="23"/>
                <w:szCs w:val="23"/>
              </w:rPr>
              <w:t>Статья 2.4.</w:t>
            </w:r>
            <w:r w:rsidRPr="00694D14">
              <w:rPr>
                <w:sz w:val="23"/>
                <w:szCs w:val="23"/>
              </w:rPr>
              <w:t xml:space="preserve"> Непредставление в органы местного самоуправления сведений (информации)</w:t>
            </w:r>
          </w:p>
          <w:p w:rsidR="00C14AAE" w:rsidRPr="00694D14" w:rsidRDefault="00C14AAE" w:rsidP="00CC100D">
            <w:pPr>
              <w:jc w:val="both"/>
              <w:rPr>
                <w:sz w:val="23"/>
                <w:szCs w:val="23"/>
              </w:rPr>
            </w:pPr>
            <w:r w:rsidRPr="00694D14">
              <w:rPr>
                <w:b/>
                <w:sz w:val="23"/>
                <w:szCs w:val="23"/>
              </w:rPr>
              <w:t>Статья 6.4</w:t>
            </w:r>
            <w:r w:rsidRPr="00694D14">
              <w:rPr>
                <w:sz w:val="23"/>
                <w:szCs w:val="23"/>
              </w:rPr>
              <w:t>. Нарушение правил благоустройства территории муниципального образования</w:t>
            </w:r>
          </w:p>
          <w:p w:rsidR="00C14AAE" w:rsidRPr="00694D14" w:rsidRDefault="00C14AAE" w:rsidP="00CC100D">
            <w:pPr>
              <w:jc w:val="both"/>
              <w:rPr>
                <w:sz w:val="23"/>
                <w:szCs w:val="23"/>
              </w:rPr>
            </w:pPr>
            <w:r w:rsidRPr="00694D14">
              <w:rPr>
                <w:b/>
                <w:sz w:val="23"/>
                <w:szCs w:val="23"/>
              </w:rPr>
              <w:t>Статья 6.13</w:t>
            </w:r>
            <w:r w:rsidRPr="00694D14">
              <w:rPr>
                <w:sz w:val="23"/>
                <w:szCs w:val="23"/>
              </w:rPr>
              <w:t>. Нарушение правил выполнения работ по ремонту, окраске фасадов зданий</w:t>
            </w:r>
          </w:p>
          <w:p w:rsidR="00C14AAE" w:rsidRPr="00694D14" w:rsidRDefault="00C14AAE" w:rsidP="00CC100D">
            <w:pPr>
              <w:jc w:val="both"/>
              <w:rPr>
                <w:sz w:val="23"/>
                <w:szCs w:val="23"/>
              </w:rPr>
            </w:pPr>
            <w:r w:rsidRPr="00694D14">
              <w:rPr>
                <w:b/>
                <w:sz w:val="23"/>
                <w:szCs w:val="23"/>
              </w:rPr>
              <w:t>Статья 6.15</w:t>
            </w:r>
            <w:r w:rsidRPr="00694D14">
              <w:rPr>
                <w:sz w:val="23"/>
                <w:szCs w:val="23"/>
              </w:rPr>
              <w:t>. Нарушение правил размещения, установки и содержания малых архитектурных форм и элементов внешнего благоустройства</w:t>
            </w:r>
          </w:p>
          <w:p w:rsidR="00C14AAE" w:rsidRPr="00694D14" w:rsidRDefault="00C14AAE" w:rsidP="00CC100D">
            <w:pPr>
              <w:jc w:val="both"/>
              <w:rPr>
                <w:sz w:val="23"/>
                <w:szCs w:val="23"/>
              </w:rPr>
            </w:pPr>
            <w:r w:rsidRPr="00694D14">
              <w:rPr>
                <w:b/>
                <w:sz w:val="23"/>
                <w:szCs w:val="23"/>
              </w:rPr>
              <w:t>Статья 6.19.</w:t>
            </w:r>
            <w:r w:rsidRPr="00694D14">
              <w:rPr>
                <w:sz w:val="23"/>
                <w:szCs w:val="23"/>
              </w:rPr>
              <w:t xml:space="preserve"> Непринятие мер по установке на фасадах зданий указателей с названиями улиц и номерами домов </w:t>
            </w:r>
          </w:p>
          <w:p w:rsidR="00C14AAE" w:rsidRPr="00694D14" w:rsidRDefault="00C14AAE" w:rsidP="00CC100D">
            <w:pPr>
              <w:jc w:val="both"/>
              <w:rPr>
                <w:sz w:val="23"/>
                <w:szCs w:val="23"/>
              </w:rPr>
            </w:pPr>
            <w:r w:rsidRPr="00694D14">
              <w:rPr>
                <w:b/>
                <w:sz w:val="23"/>
                <w:szCs w:val="23"/>
              </w:rPr>
              <w:t>Статья 6.20</w:t>
            </w:r>
            <w:r w:rsidRPr="00694D14">
              <w:rPr>
                <w:sz w:val="23"/>
                <w:szCs w:val="23"/>
              </w:rPr>
              <w:t xml:space="preserve">. </w:t>
            </w:r>
            <w:r w:rsidRPr="00694D14">
              <w:rPr>
                <w:bCs/>
                <w:color w:val="22272F"/>
                <w:sz w:val="23"/>
                <w:szCs w:val="23"/>
                <w:shd w:val="clear" w:color="auto" w:fill="FFFFFF"/>
              </w:rPr>
              <w:t>Размещение транспортных средств на территориях, занятых зелеными насаждениями, на территориях детских и спортивных площадок</w:t>
            </w:r>
          </w:p>
        </w:tc>
      </w:tr>
      <w:tr w:rsidR="00C14AAE" w:rsidTr="00CC100D">
        <w:trPr>
          <w:trHeight w:val="2309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E" w:rsidRPr="00694D14" w:rsidRDefault="00C14AAE" w:rsidP="00CC100D">
            <w:pPr>
              <w:jc w:val="center"/>
              <w:rPr>
                <w:sz w:val="23"/>
                <w:szCs w:val="23"/>
              </w:rPr>
            </w:pPr>
            <w:r w:rsidRPr="00694D14">
              <w:rPr>
                <w:sz w:val="23"/>
                <w:szCs w:val="23"/>
              </w:rPr>
              <w:t>5.3.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E" w:rsidRPr="00694D14" w:rsidRDefault="00C14AAE" w:rsidP="00CC100D">
            <w:pPr>
              <w:jc w:val="both"/>
              <w:rPr>
                <w:sz w:val="23"/>
                <w:szCs w:val="23"/>
              </w:rPr>
            </w:pPr>
            <w:r w:rsidRPr="00694D14">
              <w:rPr>
                <w:sz w:val="23"/>
                <w:szCs w:val="23"/>
              </w:rPr>
              <w:t>- главный специалист отдела жилищно-коммунального хозяйства администрации Тенькинского городского округа Магаданской области;</w:t>
            </w:r>
          </w:p>
          <w:p w:rsidR="00C14AAE" w:rsidRPr="00694D14" w:rsidRDefault="00C14AAE" w:rsidP="00CC100D">
            <w:pPr>
              <w:jc w:val="both"/>
              <w:rPr>
                <w:sz w:val="23"/>
                <w:szCs w:val="23"/>
              </w:rPr>
            </w:pPr>
            <w:r w:rsidRPr="00694D14">
              <w:rPr>
                <w:sz w:val="23"/>
                <w:szCs w:val="23"/>
              </w:rPr>
              <w:t>- ведущий специалист отдела жилищно-коммунального хозяйства и благоустройства комитета ЖКХ, дорожного хозяйства и жизнеобеспечения Магаданской области.</w:t>
            </w:r>
          </w:p>
          <w:p w:rsidR="00C14AAE" w:rsidRPr="00694D14" w:rsidRDefault="00C14AAE" w:rsidP="00CC100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E" w:rsidRPr="00694D14" w:rsidRDefault="00C14AAE" w:rsidP="00CC100D">
            <w:pPr>
              <w:jc w:val="both"/>
              <w:rPr>
                <w:sz w:val="23"/>
                <w:szCs w:val="23"/>
              </w:rPr>
            </w:pPr>
            <w:r w:rsidRPr="00694D14">
              <w:rPr>
                <w:b/>
                <w:sz w:val="23"/>
                <w:szCs w:val="23"/>
              </w:rPr>
              <w:t>Статья 6.4.</w:t>
            </w:r>
            <w:r w:rsidRPr="00694D14">
              <w:rPr>
                <w:sz w:val="23"/>
                <w:szCs w:val="23"/>
              </w:rPr>
              <w:t xml:space="preserve"> Нарушение правил благоустройства территории муниципального образования</w:t>
            </w:r>
          </w:p>
          <w:p w:rsidR="00C14AAE" w:rsidRPr="00694D14" w:rsidRDefault="00C14AAE" w:rsidP="00CC100D">
            <w:pPr>
              <w:jc w:val="both"/>
              <w:rPr>
                <w:sz w:val="23"/>
                <w:szCs w:val="23"/>
              </w:rPr>
            </w:pPr>
            <w:r w:rsidRPr="00694D14">
              <w:rPr>
                <w:b/>
                <w:sz w:val="23"/>
                <w:szCs w:val="23"/>
              </w:rPr>
              <w:t>Статья 6.13</w:t>
            </w:r>
            <w:r w:rsidRPr="00694D14">
              <w:rPr>
                <w:sz w:val="23"/>
                <w:szCs w:val="23"/>
              </w:rPr>
              <w:t>. Нарушение правил выполнения работ по ремонту, окраске фасадов зданий</w:t>
            </w:r>
          </w:p>
          <w:p w:rsidR="00C14AAE" w:rsidRPr="00694D14" w:rsidRDefault="00C14AAE" w:rsidP="00CC100D">
            <w:pPr>
              <w:jc w:val="both"/>
              <w:rPr>
                <w:sz w:val="23"/>
                <w:szCs w:val="23"/>
              </w:rPr>
            </w:pPr>
            <w:r w:rsidRPr="00694D14">
              <w:rPr>
                <w:b/>
                <w:sz w:val="23"/>
                <w:szCs w:val="23"/>
              </w:rPr>
              <w:t>Статья 6.15.</w:t>
            </w:r>
            <w:r w:rsidRPr="00694D14">
              <w:rPr>
                <w:sz w:val="23"/>
                <w:szCs w:val="23"/>
              </w:rPr>
              <w:t xml:space="preserve"> Нарушение правил размещения, установки и содержания малых архитектурных форм и элементов внешнего благоустройства</w:t>
            </w:r>
          </w:p>
          <w:p w:rsidR="00C14AAE" w:rsidRPr="00694D14" w:rsidRDefault="00C14AAE" w:rsidP="00CC100D">
            <w:pPr>
              <w:jc w:val="both"/>
              <w:rPr>
                <w:sz w:val="23"/>
                <w:szCs w:val="23"/>
              </w:rPr>
            </w:pPr>
            <w:r w:rsidRPr="00694D14">
              <w:rPr>
                <w:b/>
                <w:sz w:val="23"/>
                <w:szCs w:val="23"/>
              </w:rPr>
              <w:t>Статья 6.19</w:t>
            </w:r>
            <w:r w:rsidRPr="00694D14">
              <w:rPr>
                <w:sz w:val="23"/>
                <w:szCs w:val="23"/>
              </w:rPr>
              <w:t xml:space="preserve">. Непринятие мер по установке на фасадах зданий указателей с названиями улиц и номерами домов </w:t>
            </w:r>
          </w:p>
          <w:p w:rsidR="00C14AAE" w:rsidRPr="00694D14" w:rsidRDefault="00C14AAE" w:rsidP="00CC100D">
            <w:pPr>
              <w:jc w:val="both"/>
              <w:rPr>
                <w:sz w:val="23"/>
                <w:szCs w:val="23"/>
              </w:rPr>
            </w:pPr>
            <w:r w:rsidRPr="00694D14">
              <w:rPr>
                <w:b/>
                <w:sz w:val="23"/>
                <w:szCs w:val="23"/>
              </w:rPr>
              <w:t>Статья 6.20.</w:t>
            </w:r>
            <w:r w:rsidRPr="00694D14">
              <w:rPr>
                <w:sz w:val="23"/>
                <w:szCs w:val="23"/>
              </w:rPr>
              <w:t xml:space="preserve"> </w:t>
            </w:r>
            <w:r w:rsidRPr="00694D14">
              <w:rPr>
                <w:bCs/>
                <w:color w:val="22272F"/>
                <w:sz w:val="23"/>
                <w:szCs w:val="23"/>
                <w:shd w:val="clear" w:color="auto" w:fill="FFFFFF"/>
              </w:rPr>
              <w:t>Размещение транспортных средств на территориях, занятых зелеными насаждениями, на территориях детских и спортивных площадок</w:t>
            </w:r>
          </w:p>
        </w:tc>
      </w:tr>
      <w:tr w:rsidR="00C14AAE" w:rsidTr="00CC100D">
        <w:trPr>
          <w:trHeight w:val="523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E" w:rsidRPr="00694D14" w:rsidRDefault="00C14AAE" w:rsidP="00C14AAE">
            <w:pPr>
              <w:numPr>
                <w:ilvl w:val="0"/>
                <w:numId w:val="1"/>
              </w:numPr>
              <w:jc w:val="center"/>
              <w:rPr>
                <w:b/>
                <w:sz w:val="23"/>
                <w:szCs w:val="23"/>
              </w:rPr>
            </w:pPr>
            <w:r w:rsidRPr="00694D14">
              <w:rPr>
                <w:b/>
                <w:sz w:val="23"/>
                <w:szCs w:val="23"/>
              </w:rPr>
              <w:t>Отдел по делам ГО и ЧС администрации Тенькинского городского округа Магаданской области</w:t>
            </w:r>
          </w:p>
        </w:tc>
      </w:tr>
      <w:tr w:rsidR="00C14AAE" w:rsidTr="00CC100D">
        <w:trPr>
          <w:trHeight w:val="2309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E" w:rsidRPr="00694D14" w:rsidRDefault="00C14AAE" w:rsidP="00CC100D">
            <w:pPr>
              <w:jc w:val="center"/>
              <w:rPr>
                <w:sz w:val="23"/>
                <w:szCs w:val="23"/>
              </w:rPr>
            </w:pPr>
            <w:r w:rsidRPr="00694D14">
              <w:rPr>
                <w:sz w:val="23"/>
                <w:szCs w:val="23"/>
              </w:rPr>
              <w:t>6.1.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E" w:rsidRPr="00694D14" w:rsidRDefault="00C14AAE" w:rsidP="00CC100D">
            <w:pPr>
              <w:jc w:val="both"/>
              <w:rPr>
                <w:sz w:val="23"/>
                <w:szCs w:val="23"/>
              </w:rPr>
            </w:pPr>
            <w:r w:rsidRPr="00694D14">
              <w:rPr>
                <w:sz w:val="23"/>
                <w:szCs w:val="23"/>
              </w:rPr>
              <w:t>- начальник отдела по делам ГО и ЧС администрации Тенькинского городского округа Магаданской области;</w:t>
            </w:r>
          </w:p>
          <w:p w:rsidR="00C14AAE" w:rsidRPr="00694D14" w:rsidRDefault="00C14AAE" w:rsidP="00CC100D">
            <w:pPr>
              <w:jc w:val="both"/>
              <w:rPr>
                <w:sz w:val="23"/>
                <w:szCs w:val="23"/>
              </w:rPr>
            </w:pPr>
            <w:r w:rsidRPr="00694D14">
              <w:rPr>
                <w:sz w:val="23"/>
                <w:szCs w:val="23"/>
              </w:rPr>
              <w:t>- ведущий специалист по делам ГО и ЧС администрации Тенькинского городского округа Магаданской области.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E" w:rsidRPr="00694D14" w:rsidRDefault="00C14AAE" w:rsidP="00CC100D">
            <w:pPr>
              <w:jc w:val="both"/>
              <w:rPr>
                <w:sz w:val="23"/>
                <w:szCs w:val="23"/>
              </w:rPr>
            </w:pPr>
            <w:r w:rsidRPr="00694D14">
              <w:rPr>
                <w:b/>
                <w:sz w:val="23"/>
                <w:szCs w:val="23"/>
              </w:rPr>
              <w:t>Статья 2.4.</w:t>
            </w:r>
            <w:r w:rsidRPr="00694D14">
              <w:rPr>
                <w:sz w:val="23"/>
                <w:szCs w:val="23"/>
              </w:rPr>
              <w:t xml:space="preserve"> Непредставление в органы местного самоуправления сведений (информации)</w:t>
            </w:r>
          </w:p>
          <w:p w:rsidR="00C14AAE" w:rsidRPr="00694D14" w:rsidRDefault="00C14AAE" w:rsidP="00CC100D">
            <w:pPr>
              <w:jc w:val="both"/>
              <w:rPr>
                <w:sz w:val="23"/>
                <w:szCs w:val="23"/>
              </w:rPr>
            </w:pPr>
            <w:r w:rsidRPr="00694D14">
              <w:rPr>
                <w:b/>
                <w:sz w:val="23"/>
                <w:szCs w:val="23"/>
              </w:rPr>
              <w:t>Статья 3.15.</w:t>
            </w:r>
            <w:r w:rsidRPr="00694D14">
              <w:rPr>
                <w:sz w:val="23"/>
                <w:szCs w:val="23"/>
              </w:rPr>
              <w:t xml:space="preserve"> Нарушение правил охраны жизни людей на водных объектах</w:t>
            </w:r>
          </w:p>
        </w:tc>
      </w:tr>
      <w:tr w:rsidR="00C14AAE" w:rsidTr="00CC100D">
        <w:trPr>
          <w:trHeight w:val="439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E" w:rsidRPr="00694D14" w:rsidRDefault="00C14AAE" w:rsidP="00C14AAE">
            <w:pPr>
              <w:numPr>
                <w:ilvl w:val="0"/>
                <w:numId w:val="1"/>
              </w:numPr>
              <w:jc w:val="center"/>
              <w:rPr>
                <w:b/>
                <w:sz w:val="23"/>
                <w:szCs w:val="23"/>
              </w:rPr>
            </w:pPr>
            <w:r w:rsidRPr="00694D14">
              <w:rPr>
                <w:b/>
                <w:sz w:val="23"/>
                <w:szCs w:val="23"/>
              </w:rPr>
              <w:t>Комитет по правовому и организационному обеспечению администрации Тенькинского городского округа Магаданской области</w:t>
            </w:r>
          </w:p>
        </w:tc>
      </w:tr>
      <w:tr w:rsidR="00C14AAE" w:rsidTr="00C14AAE">
        <w:trPr>
          <w:trHeight w:val="1562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E" w:rsidRPr="00694D14" w:rsidRDefault="00C14AAE" w:rsidP="00CC100D">
            <w:pPr>
              <w:jc w:val="center"/>
              <w:rPr>
                <w:sz w:val="23"/>
                <w:szCs w:val="23"/>
              </w:rPr>
            </w:pPr>
            <w:r w:rsidRPr="00694D14">
              <w:rPr>
                <w:sz w:val="23"/>
                <w:szCs w:val="23"/>
              </w:rPr>
              <w:t>7.1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E" w:rsidRPr="00694D14" w:rsidRDefault="00C14AAE" w:rsidP="00CC100D">
            <w:pPr>
              <w:jc w:val="both"/>
              <w:rPr>
                <w:sz w:val="23"/>
                <w:szCs w:val="23"/>
              </w:rPr>
            </w:pPr>
            <w:r w:rsidRPr="00694D14">
              <w:rPr>
                <w:sz w:val="23"/>
                <w:szCs w:val="23"/>
              </w:rPr>
              <w:t>- руководитель комитета по правовому и организационному обеспечению администрации Тенькинского городского округа Магаданской области.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E" w:rsidRPr="00694D14" w:rsidRDefault="00C14AAE" w:rsidP="00CC100D">
            <w:pPr>
              <w:pStyle w:val="a3"/>
              <w:ind w:left="19" w:hanging="11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94D14">
              <w:rPr>
                <w:rFonts w:ascii="Times New Roman" w:hAnsi="Times New Roman" w:cs="Times New Roman"/>
                <w:b/>
                <w:sz w:val="23"/>
                <w:szCs w:val="23"/>
              </w:rPr>
              <w:t>Статья 2.6 п.2, п.3, п.4.</w:t>
            </w:r>
            <w:r w:rsidRPr="00694D14">
              <w:rPr>
                <w:rFonts w:ascii="Times New Roman" w:hAnsi="Times New Roman" w:cs="Times New Roman"/>
                <w:sz w:val="23"/>
                <w:szCs w:val="23"/>
              </w:rPr>
              <w:t xml:space="preserve"> Нарушение порядка организации предоставления государственных и муниципальных услуг</w:t>
            </w:r>
          </w:p>
          <w:p w:rsidR="00C14AAE" w:rsidRPr="00694D14" w:rsidRDefault="00C14AAE" w:rsidP="00CC100D">
            <w:pPr>
              <w:jc w:val="both"/>
              <w:rPr>
                <w:b/>
                <w:sz w:val="23"/>
                <w:szCs w:val="23"/>
              </w:rPr>
            </w:pPr>
          </w:p>
        </w:tc>
      </w:tr>
      <w:tr w:rsidR="00C14AAE" w:rsidTr="00CC100D">
        <w:trPr>
          <w:trHeight w:val="507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E" w:rsidRPr="00694D14" w:rsidRDefault="00C14AAE" w:rsidP="00C14AAE">
            <w:pPr>
              <w:numPr>
                <w:ilvl w:val="0"/>
                <w:numId w:val="1"/>
              </w:numPr>
              <w:jc w:val="center"/>
              <w:rPr>
                <w:b/>
                <w:sz w:val="23"/>
                <w:szCs w:val="23"/>
              </w:rPr>
            </w:pPr>
            <w:r w:rsidRPr="00694D14">
              <w:rPr>
                <w:b/>
                <w:sz w:val="23"/>
                <w:szCs w:val="23"/>
              </w:rPr>
              <w:t>Правовой отдел комитета по правовому и организационному обеспечению администрации Тенькинского городского округа Магаданской области</w:t>
            </w:r>
          </w:p>
        </w:tc>
      </w:tr>
      <w:tr w:rsidR="00C14AAE" w:rsidTr="00CC100D">
        <w:trPr>
          <w:trHeight w:val="428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E" w:rsidRPr="00694D14" w:rsidRDefault="00C14AAE" w:rsidP="00CC100D">
            <w:pPr>
              <w:jc w:val="center"/>
              <w:rPr>
                <w:sz w:val="23"/>
                <w:szCs w:val="23"/>
              </w:rPr>
            </w:pPr>
            <w:r w:rsidRPr="00694D14">
              <w:rPr>
                <w:sz w:val="23"/>
                <w:szCs w:val="23"/>
              </w:rPr>
              <w:lastRenderedPageBreak/>
              <w:t>8.1.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E" w:rsidRPr="00694D14" w:rsidRDefault="00C14AAE" w:rsidP="00CC100D">
            <w:pPr>
              <w:jc w:val="both"/>
              <w:rPr>
                <w:sz w:val="23"/>
                <w:szCs w:val="23"/>
              </w:rPr>
            </w:pPr>
            <w:r w:rsidRPr="00694D14">
              <w:rPr>
                <w:color w:val="000000"/>
                <w:sz w:val="23"/>
                <w:szCs w:val="23"/>
              </w:rPr>
              <w:t>- ведущий специалист по обеспечению деятельности административной комиссии правового отдела комитета по правовому и организационному обеспечению администрации Тенькинского городского округа Магаданской области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E" w:rsidRPr="00694D14" w:rsidRDefault="00C14AAE" w:rsidP="00CC100D">
            <w:pPr>
              <w:jc w:val="both"/>
              <w:rPr>
                <w:sz w:val="23"/>
                <w:szCs w:val="23"/>
              </w:rPr>
            </w:pPr>
            <w:r w:rsidRPr="00694D14">
              <w:rPr>
                <w:b/>
                <w:sz w:val="23"/>
                <w:szCs w:val="23"/>
              </w:rPr>
              <w:t>Статья 3.1 п.3, п.5</w:t>
            </w:r>
            <w:r w:rsidRPr="00694D14">
              <w:rPr>
                <w:sz w:val="23"/>
                <w:szCs w:val="23"/>
              </w:rPr>
              <w:t>. Нарушение тишины и покоя граждан</w:t>
            </w:r>
          </w:p>
          <w:p w:rsidR="00C14AAE" w:rsidRPr="00694D14" w:rsidRDefault="00C14AAE" w:rsidP="00CC100D">
            <w:pPr>
              <w:jc w:val="both"/>
              <w:rPr>
                <w:sz w:val="23"/>
                <w:szCs w:val="23"/>
              </w:rPr>
            </w:pPr>
            <w:r w:rsidRPr="00694D14">
              <w:rPr>
                <w:b/>
                <w:sz w:val="23"/>
                <w:szCs w:val="23"/>
              </w:rPr>
              <w:t>Статья 3.22</w:t>
            </w:r>
            <w:r w:rsidRPr="00694D14">
              <w:rPr>
                <w:sz w:val="23"/>
                <w:szCs w:val="23"/>
              </w:rPr>
              <w:t>. Нарушение ограничений в сфере продажи и использования электронных систем доставки никотина, электронных систем доставки продуктов, не являющихся никотином</w:t>
            </w:r>
          </w:p>
          <w:p w:rsidR="00C14AAE" w:rsidRPr="00694D14" w:rsidRDefault="00C14AAE" w:rsidP="00CC100D">
            <w:pPr>
              <w:jc w:val="both"/>
              <w:rPr>
                <w:sz w:val="23"/>
                <w:szCs w:val="23"/>
              </w:rPr>
            </w:pPr>
            <w:r w:rsidRPr="00694D14">
              <w:rPr>
                <w:b/>
                <w:sz w:val="23"/>
                <w:szCs w:val="23"/>
              </w:rPr>
              <w:t>Статья 3.23.</w:t>
            </w:r>
            <w:r w:rsidRPr="00694D14">
              <w:rPr>
                <w:sz w:val="23"/>
                <w:szCs w:val="23"/>
              </w:rPr>
              <w:t xml:space="preserve"> Нарушение ограничений в сфере продажи и потребления никотиносодержащей бестабачной продукции</w:t>
            </w:r>
          </w:p>
          <w:p w:rsidR="00C14AAE" w:rsidRPr="00694D14" w:rsidRDefault="00C14AAE" w:rsidP="00CC100D">
            <w:pPr>
              <w:jc w:val="both"/>
              <w:rPr>
                <w:sz w:val="23"/>
                <w:szCs w:val="23"/>
              </w:rPr>
            </w:pPr>
            <w:r w:rsidRPr="00694D14">
              <w:rPr>
                <w:b/>
                <w:sz w:val="23"/>
                <w:szCs w:val="23"/>
              </w:rPr>
              <w:t>Статья 3.24.</w:t>
            </w:r>
            <w:r w:rsidRPr="00694D14">
              <w:rPr>
                <w:sz w:val="23"/>
                <w:szCs w:val="23"/>
              </w:rPr>
              <w:t xml:space="preserve"> Нарушение ограничений распространения и использования отдельных товаров, содержащих сжиженный углеводородный газ</w:t>
            </w:r>
          </w:p>
          <w:p w:rsidR="00C14AAE" w:rsidRPr="00694D14" w:rsidRDefault="00C14AAE" w:rsidP="00CC100D">
            <w:pPr>
              <w:jc w:val="both"/>
              <w:rPr>
                <w:sz w:val="23"/>
                <w:szCs w:val="23"/>
              </w:rPr>
            </w:pPr>
            <w:r w:rsidRPr="00694D14">
              <w:rPr>
                <w:b/>
                <w:sz w:val="23"/>
                <w:szCs w:val="23"/>
              </w:rPr>
              <w:t>Статья 6.1.1.</w:t>
            </w:r>
            <w:r w:rsidRPr="00694D14">
              <w:rPr>
                <w:sz w:val="23"/>
                <w:szCs w:val="23"/>
              </w:rPr>
              <w:t> Движение механических транспортных средств вне отведенных дорог по землям, занятым оленьими пастбищами и находящимся в пределах территорий традиционного</w:t>
            </w:r>
            <w:r w:rsidRPr="00694D14">
              <w:rPr>
                <w:sz w:val="23"/>
                <w:szCs w:val="23"/>
              </w:rPr>
              <w:br/>
              <w:t xml:space="preserve">природопользования регионального значения                              </w:t>
            </w:r>
          </w:p>
        </w:tc>
      </w:tr>
      <w:tr w:rsidR="00C14AAE" w:rsidTr="00CC100D">
        <w:trPr>
          <w:trHeight w:val="274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E" w:rsidRPr="00694D14" w:rsidRDefault="00C14AAE" w:rsidP="00C14AAE">
            <w:pPr>
              <w:numPr>
                <w:ilvl w:val="0"/>
                <w:numId w:val="1"/>
              </w:numPr>
              <w:jc w:val="center"/>
              <w:rPr>
                <w:b/>
                <w:sz w:val="23"/>
                <w:szCs w:val="23"/>
              </w:rPr>
            </w:pPr>
            <w:r w:rsidRPr="00694D14">
              <w:rPr>
                <w:b/>
                <w:sz w:val="23"/>
                <w:szCs w:val="23"/>
              </w:rPr>
              <w:t>Отдел по организационному и информационному обеспечению комитета по правовому и организационному обеспечению администрации Тенькинского городского округа Магаданской области</w:t>
            </w:r>
          </w:p>
        </w:tc>
      </w:tr>
      <w:tr w:rsidR="00C14AAE" w:rsidTr="00CC100D">
        <w:trPr>
          <w:trHeight w:val="2309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E" w:rsidRPr="00694D14" w:rsidRDefault="00C14AAE" w:rsidP="00CC100D">
            <w:pPr>
              <w:jc w:val="center"/>
              <w:rPr>
                <w:sz w:val="23"/>
                <w:szCs w:val="23"/>
              </w:rPr>
            </w:pPr>
            <w:r w:rsidRPr="00694D14">
              <w:rPr>
                <w:sz w:val="23"/>
                <w:szCs w:val="23"/>
              </w:rPr>
              <w:t>9.1.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E" w:rsidRPr="00694D14" w:rsidRDefault="00C14AAE" w:rsidP="00CC100D">
            <w:pPr>
              <w:rPr>
                <w:sz w:val="23"/>
                <w:szCs w:val="23"/>
              </w:rPr>
            </w:pPr>
            <w:r w:rsidRPr="00694D14">
              <w:rPr>
                <w:sz w:val="23"/>
                <w:szCs w:val="23"/>
              </w:rPr>
              <w:t>- начальник отдела по организационному и информационному обеспечению комитета по правовому и организационному обеспечению администрации Тенькинского городского округа Магаданской области;</w:t>
            </w:r>
          </w:p>
          <w:p w:rsidR="00C14AAE" w:rsidRPr="00694D14" w:rsidRDefault="00C14AAE" w:rsidP="00CC100D">
            <w:pPr>
              <w:jc w:val="both"/>
              <w:rPr>
                <w:color w:val="000000"/>
                <w:sz w:val="23"/>
                <w:szCs w:val="23"/>
              </w:rPr>
            </w:pPr>
            <w:r w:rsidRPr="00694D14">
              <w:rPr>
                <w:sz w:val="23"/>
                <w:szCs w:val="23"/>
              </w:rPr>
              <w:t>- главный специалист по организационному и информационному обеспечению комитета по правовому и организационному обеспечению администрации Тенькинского городского округа Магаданской области.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E" w:rsidRPr="00694D14" w:rsidRDefault="00C14AAE" w:rsidP="00CC100D">
            <w:pPr>
              <w:pStyle w:val="a3"/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694D14">
              <w:rPr>
                <w:rFonts w:ascii="Times New Roman" w:hAnsi="Times New Roman" w:cs="Times New Roman"/>
                <w:b/>
                <w:sz w:val="23"/>
                <w:szCs w:val="23"/>
              </w:rPr>
              <w:t>Статья 3.17.  п. 2.</w:t>
            </w:r>
            <w:r w:rsidRPr="00694D14">
              <w:rPr>
                <w:rFonts w:ascii="Times New Roman" w:hAnsi="Times New Roman" w:cs="Times New Roman"/>
                <w:sz w:val="23"/>
                <w:szCs w:val="23"/>
              </w:rPr>
              <w:t xml:space="preserve"> Надругательство над официальными символами Магаданской области, муниципального образования</w:t>
            </w:r>
          </w:p>
          <w:p w:rsidR="00C14AAE" w:rsidRPr="00694D14" w:rsidRDefault="00C14AAE" w:rsidP="00CC100D">
            <w:pPr>
              <w:jc w:val="both"/>
              <w:outlineLvl w:val="0"/>
              <w:rPr>
                <w:rFonts w:eastAsia="Calibri"/>
                <w:sz w:val="23"/>
                <w:szCs w:val="23"/>
                <w:lang w:eastAsia="en-US"/>
              </w:rPr>
            </w:pPr>
            <w:r w:rsidRPr="00694D14">
              <w:rPr>
                <w:b/>
                <w:sz w:val="23"/>
                <w:szCs w:val="23"/>
              </w:rPr>
              <w:t>Статья 4.1. п. 2.</w:t>
            </w:r>
            <w:r w:rsidRPr="00694D14">
              <w:rPr>
                <w:sz w:val="23"/>
                <w:szCs w:val="23"/>
              </w:rPr>
              <w:t xml:space="preserve"> </w:t>
            </w:r>
            <w:r w:rsidRPr="00694D14">
              <w:rPr>
                <w:rFonts w:eastAsia="Calibri"/>
                <w:sz w:val="23"/>
                <w:szCs w:val="23"/>
                <w:lang w:eastAsia="en-US"/>
              </w:rPr>
              <w:t>Нарушение порядка использования символики Магаданской области или муниципального образования</w:t>
            </w:r>
          </w:p>
          <w:p w:rsidR="00C14AAE" w:rsidRPr="00694D14" w:rsidRDefault="00C14AAE" w:rsidP="00CC100D">
            <w:pPr>
              <w:jc w:val="both"/>
              <w:outlineLvl w:val="0"/>
              <w:rPr>
                <w:b/>
                <w:sz w:val="23"/>
                <w:szCs w:val="23"/>
              </w:rPr>
            </w:pPr>
            <w:r w:rsidRPr="00694D14">
              <w:rPr>
                <w:b/>
                <w:sz w:val="23"/>
                <w:szCs w:val="23"/>
              </w:rPr>
              <w:t>Статья 4.4. п. 3 и п.4</w:t>
            </w:r>
          </w:p>
          <w:p w:rsidR="00C14AAE" w:rsidRPr="00694D14" w:rsidRDefault="00C14AAE" w:rsidP="00CC100D">
            <w:pPr>
              <w:jc w:val="both"/>
              <w:rPr>
                <w:sz w:val="23"/>
                <w:szCs w:val="23"/>
              </w:rPr>
            </w:pPr>
            <w:r w:rsidRPr="00694D14">
              <w:rPr>
                <w:rFonts w:eastAsia="Calibri"/>
                <w:sz w:val="23"/>
                <w:szCs w:val="23"/>
                <w:lang w:eastAsia="en-US"/>
              </w:rPr>
              <w:t>Воспрепятствование осуществлению депутатской деятельности депутатами Магаданской областной Думы и депутатами представительных органов местного самоуправления</w:t>
            </w:r>
          </w:p>
        </w:tc>
      </w:tr>
      <w:tr w:rsidR="00C14AAE" w:rsidTr="00CC100D">
        <w:trPr>
          <w:trHeight w:val="641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E" w:rsidRPr="00694D14" w:rsidRDefault="00C14AAE" w:rsidP="00C14AA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94D14">
              <w:rPr>
                <w:rFonts w:ascii="Times New Roman" w:hAnsi="Times New Roman" w:cs="Times New Roman"/>
                <w:b/>
                <w:sz w:val="23"/>
                <w:szCs w:val="23"/>
              </w:rPr>
              <w:t>Территориальные администрации поселков Омчак, Гастелло, Мадаун администрации Тенькинского городского округа Магаданской области:</w:t>
            </w:r>
          </w:p>
        </w:tc>
      </w:tr>
      <w:tr w:rsidR="00C14AAE" w:rsidTr="00CC100D">
        <w:trPr>
          <w:trHeight w:val="1125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E" w:rsidRPr="00694D14" w:rsidRDefault="00C14AAE" w:rsidP="00CC100D">
            <w:pPr>
              <w:jc w:val="center"/>
              <w:rPr>
                <w:sz w:val="23"/>
                <w:szCs w:val="23"/>
              </w:rPr>
            </w:pPr>
            <w:r w:rsidRPr="00694D14">
              <w:rPr>
                <w:sz w:val="23"/>
                <w:szCs w:val="23"/>
              </w:rPr>
              <w:t>10.1.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E" w:rsidRPr="00694D14" w:rsidRDefault="00C14AAE" w:rsidP="00CC100D">
            <w:pPr>
              <w:jc w:val="both"/>
              <w:rPr>
                <w:color w:val="000000"/>
                <w:sz w:val="23"/>
                <w:szCs w:val="23"/>
              </w:rPr>
            </w:pPr>
            <w:r w:rsidRPr="00694D14">
              <w:rPr>
                <w:color w:val="000000"/>
                <w:sz w:val="23"/>
                <w:szCs w:val="23"/>
              </w:rPr>
              <w:t>- главный специалист территориальной администрации поселка Омчак администрации Тенькинского городского округа Магаданской области;</w:t>
            </w:r>
          </w:p>
          <w:p w:rsidR="00C14AAE" w:rsidRPr="00694D14" w:rsidRDefault="00C14AAE" w:rsidP="00CC100D">
            <w:pPr>
              <w:jc w:val="both"/>
              <w:rPr>
                <w:color w:val="000000"/>
                <w:sz w:val="23"/>
                <w:szCs w:val="23"/>
              </w:rPr>
            </w:pPr>
            <w:r w:rsidRPr="00694D14">
              <w:rPr>
                <w:color w:val="000000"/>
                <w:sz w:val="23"/>
                <w:szCs w:val="23"/>
              </w:rPr>
              <w:t>- главный специалист территориальной администрации поселка имени Гастелло администрации Тенькинского городского округа Магаданской области;</w:t>
            </w:r>
          </w:p>
          <w:p w:rsidR="00C14AAE" w:rsidRPr="00694D14" w:rsidRDefault="00C14AAE" w:rsidP="00CC100D">
            <w:pPr>
              <w:jc w:val="both"/>
              <w:rPr>
                <w:color w:val="000000"/>
                <w:sz w:val="23"/>
                <w:szCs w:val="23"/>
              </w:rPr>
            </w:pPr>
            <w:r w:rsidRPr="00694D14">
              <w:rPr>
                <w:color w:val="000000"/>
                <w:sz w:val="23"/>
                <w:szCs w:val="23"/>
              </w:rPr>
              <w:t xml:space="preserve">- главный специалист </w:t>
            </w:r>
            <w:r w:rsidRPr="00694D14">
              <w:rPr>
                <w:color w:val="000000"/>
                <w:sz w:val="23"/>
                <w:szCs w:val="23"/>
              </w:rPr>
              <w:lastRenderedPageBreak/>
              <w:t>территориальной администрации поселка Мадаун администрации Тенькинского городского округа.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AAE" w:rsidRPr="00694D14" w:rsidRDefault="00C14AAE" w:rsidP="00CC100D">
            <w:pPr>
              <w:jc w:val="both"/>
              <w:rPr>
                <w:sz w:val="23"/>
                <w:szCs w:val="23"/>
              </w:rPr>
            </w:pPr>
            <w:r w:rsidRPr="00694D14">
              <w:rPr>
                <w:b/>
                <w:sz w:val="23"/>
                <w:szCs w:val="23"/>
              </w:rPr>
              <w:lastRenderedPageBreak/>
              <w:t>Статья 3.18.</w:t>
            </w:r>
            <w:r w:rsidRPr="00694D14">
              <w:rPr>
                <w:sz w:val="23"/>
                <w:szCs w:val="23"/>
              </w:rPr>
              <w:t xml:space="preserve"> Нестационарное осуществление торговли, оказание услуг общественного питания и бытовых услуг вне мест, установленных органами местного самоуправления</w:t>
            </w:r>
          </w:p>
          <w:p w:rsidR="00C14AAE" w:rsidRPr="00694D14" w:rsidRDefault="00C14AAE" w:rsidP="00CC100D">
            <w:pPr>
              <w:jc w:val="both"/>
              <w:rPr>
                <w:b/>
                <w:sz w:val="23"/>
                <w:szCs w:val="23"/>
              </w:rPr>
            </w:pPr>
            <w:r w:rsidRPr="00694D14">
              <w:rPr>
                <w:b/>
                <w:sz w:val="23"/>
                <w:szCs w:val="23"/>
              </w:rPr>
              <w:t>Статья 3.22.</w:t>
            </w:r>
            <w:r w:rsidRPr="00694D14">
              <w:rPr>
                <w:sz w:val="23"/>
                <w:szCs w:val="23"/>
              </w:rPr>
              <w:t xml:space="preserve"> Нарушение ограничений в сфере продажи и использования электронных систем доставки никотина, электронных систем доставки продуктов, не являющихся никотином</w:t>
            </w:r>
            <w:r w:rsidRPr="00694D14">
              <w:rPr>
                <w:b/>
                <w:sz w:val="23"/>
                <w:szCs w:val="23"/>
              </w:rPr>
              <w:t xml:space="preserve"> Статья 3.23.</w:t>
            </w:r>
            <w:r w:rsidRPr="00694D14">
              <w:rPr>
                <w:sz w:val="23"/>
                <w:szCs w:val="23"/>
              </w:rPr>
              <w:t xml:space="preserve"> Нарушение ограничений в сфере продажи и потребления никотиносодержащей бестабачной продукции</w:t>
            </w:r>
            <w:r w:rsidRPr="00694D14">
              <w:rPr>
                <w:b/>
                <w:sz w:val="23"/>
                <w:szCs w:val="23"/>
              </w:rPr>
              <w:t xml:space="preserve"> </w:t>
            </w:r>
          </w:p>
          <w:p w:rsidR="00C14AAE" w:rsidRPr="00694D14" w:rsidRDefault="00C14AAE" w:rsidP="00CC100D">
            <w:pPr>
              <w:jc w:val="both"/>
              <w:rPr>
                <w:sz w:val="23"/>
                <w:szCs w:val="23"/>
              </w:rPr>
            </w:pPr>
            <w:r w:rsidRPr="00694D14">
              <w:rPr>
                <w:b/>
                <w:sz w:val="23"/>
                <w:szCs w:val="23"/>
              </w:rPr>
              <w:lastRenderedPageBreak/>
              <w:t>Статья 3.24.</w:t>
            </w:r>
            <w:r w:rsidRPr="00694D14">
              <w:rPr>
                <w:sz w:val="23"/>
                <w:szCs w:val="23"/>
              </w:rPr>
              <w:t xml:space="preserve"> Нарушение ограничений распространения и использования отдельных товаров, содержащих сжиженный углеводородный газ</w:t>
            </w:r>
          </w:p>
          <w:p w:rsidR="00C14AAE" w:rsidRPr="00694D14" w:rsidRDefault="00C14AAE" w:rsidP="00CC100D">
            <w:pPr>
              <w:jc w:val="both"/>
              <w:outlineLvl w:val="0"/>
              <w:rPr>
                <w:rFonts w:eastAsia="Calibri"/>
                <w:sz w:val="23"/>
                <w:szCs w:val="23"/>
                <w:lang w:eastAsia="en-US"/>
              </w:rPr>
            </w:pPr>
            <w:r w:rsidRPr="00694D14">
              <w:rPr>
                <w:b/>
                <w:sz w:val="23"/>
                <w:szCs w:val="23"/>
              </w:rPr>
              <w:t>Статья 4.1. п. 2.</w:t>
            </w:r>
            <w:r w:rsidRPr="00694D14">
              <w:rPr>
                <w:sz w:val="23"/>
                <w:szCs w:val="23"/>
              </w:rPr>
              <w:t xml:space="preserve"> </w:t>
            </w:r>
            <w:r w:rsidRPr="00694D14">
              <w:rPr>
                <w:rFonts w:eastAsia="Calibri"/>
                <w:sz w:val="23"/>
                <w:szCs w:val="23"/>
                <w:lang w:eastAsia="en-US"/>
              </w:rPr>
              <w:t>Нарушение порядка использования символики Магаданской области или муниципального образования</w:t>
            </w:r>
          </w:p>
          <w:p w:rsidR="00C14AAE" w:rsidRPr="00694D14" w:rsidRDefault="00C14AAE" w:rsidP="00CC100D">
            <w:pPr>
              <w:jc w:val="both"/>
              <w:outlineLvl w:val="0"/>
              <w:rPr>
                <w:b/>
                <w:sz w:val="23"/>
                <w:szCs w:val="23"/>
              </w:rPr>
            </w:pPr>
            <w:r w:rsidRPr="00694D14">
              <w:rPr>
                <w:b/>
                <w:sz w:val="23"/>
                <w:szCs w:val="23"/>
              </w:rPr>
              <w:t>Статья 4.4. п. 3 и п.4</w:t>
            </w:r>
          </w:p>
          <w:p w:rsidR="00C14AAE" w:rsidRPr="00694D14" w:rsidRDefault="00C14AAE" w:rsidP="00CC100D">
            <w:pPr>
              <w:jc w:val="both"/>
              <w:outlineLvl w:val="0"/>
              <w:rPr>
                <w:sz w:val="23"/>
                <w:szCs w:val="23"/>
              </w:rPr>
            </w:pPr>
            <w:r w:rsidRPr="00694D14">
              <w:rPr>
                <w:rFonts w:eastAsia="Calibri"/>
                <w:sz w:val="23"/>
                <w:szCs w:val="23"/>
                <w:lang w:eastAsia="en-US"/>
              </w:rPr>
              <w:t>Воспрепятствование осуществлению депутатской деятельности депутатами Магаданской областной Думы и депутатами представительных органов местного самоуправления</w:t>
            </w:r>
          </w:p>
          <w:p w:rsidR="00C14AAE" w:rsidRPr="00694D14" w:rsidRDefault="00C14AAE" w:rsidP="00CC100D">
            <w:pPr>
              <w:jc w:val="both"/>
              <w:rPr>
                <w:sz w:val="23"/>
                <w:szCs w:val="23"/>
              </w:rPr>
            </w:pPr>
            <w:r w:rsidRPr="00694D14">
              <w:rPr>
                <w:b/>
                <w:sz w:val="23"/>
                <w:szCs w:val="23"/>
              </w:rPr>
              <w:t>Статья 6.4.</w:t>
            </w:r>
            <w:r w:rsidRPr="00694D14">
              <w:rPr>
                <w:sz w:val="23"/>
                <w:szCs w:val="23"/>
              </w:rPr>
              <w:t xml:space="preserve"> Нарушение правил благоустройства территории муниципального образования</w:t>
            </w:r>
          </w:p>
          <w:p w:rsidR="00C14AAE" w:rsidRPr="00694D14" w:rsidRDefault="00C14AAE" w:rsidP="00CC100D">
            <w:pPr>
              <w:jc w:val="both"/>
              <w:rPr>
                <w:sz w:val="23"/>
                <w:szCs w:val="23"/>
              </w:rPr>
            </w:pPr>
            <w:r w:rsidRPr="00694D14">
              <w:rPr>
                <w:b/>
                <w:sz w:val="23"/>
                <w:szCs w:val="23"/>
              </w:rPr>
              <w:t>Статья 6.13</w:t>
            </w:r>
            <w:r w:rsidRPr="00694D14">
              <w:rPr>
                <w:sz w:val="23"/>
                <w:szCs w:val="23"/>
              </w:rPr>
              <w:t>. Нарушение правил выполнения работ по ремонту, окраске фасадов зданий</w:t>
            </w:r>
          </w:p>
          <w:p w:rsidR="00C14AAE" w:rsidRPr="00694D14" w:rsidRDefault="00C14AAE" w:rsidP="00CC100D">
            <w:pPr>
              <w:pStyle w:val="a3"/>
              <w:ind w:left="8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694D1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Статья 6.14 </w:t>
            </w:r>
            <w:r w:rsidRPr="00694D14">
              <w:rPr>
                <w:rFonts w:ascii="Times New Roman" w:hAnsi="Times New Roman" w:cs="Times New Roman"/>
                <w:sz w:val="23"/>
                <w:szCs w:val="23"/>
              </w:rPr>
              <w:t>Нарушение правил размещения и содержания мест погребения</w:t>
            </w:r>
          </w:p>
          <w:p w:rsidR="00C14AAE" w:rsidRPr="00694D14" w:rsidRDefault="00C14AAE" w:rsidP="00CC100D">
            <w:pPr>
              <w:jc w:val="both"/>
              <w:rPr>
                <w:sz w:val="23"/>
                <w:szCs w:val="23"/>
              </w:rPr>
            </w:pPr>
            <w:r w:rsidRPr="00694D14">
              <w:rPr>
                <w:sz w:val="23"/>
                <w:szCs w:val="23"/>
              </w:rPr>
              <w:t xml:space="preserve"> </w:t>
            </w:r>
            <w:r w:rsidRPr="00694D14">
              <w:rPr>
                <w:b/>
                <w:sz w:val="23"/>
                <w:szCs w:val="23"/>
              </w:rPr>
              <w:t>Статья 6.15</w:t>
            </w:r>
            <w:r w:rsidRPr="00694D14">
              <w:rPr>
                <w:sz w:val="23"/>
                <w:szCs w:val="23"/>
              </w:rPr>
              <w:t>. Нарушение правил размещения, установки и содержания малых архитектурных форм и элементов внешнего благоустройства</w:t>
            </w:r>
          </w:p>
          <w:p w:rsidR="00C14AAE" w:rsidRPr="00694D14" w:rsidRDefault="00C14AAE" w:rsidP="00CC100D">
            <w:pPr>
              <w:jc w:val="both"/>
              <w:rPr>
                <w:sz w:val="23"/>
                <w:szCs w:val="23"/>
              </w:rPr>
            </w:pPr>
            <w:r w:rsidRPr="00694D14">
              <w:rPr>
                <w:b/>
                <w:sz w:val="23"/>
                <w:szCs w:val="23"/>
              </w:rPr>
              <w:t>Статья 6.19</w:t>
            </w:r>
            <w:r w:rsidRPr="00694D14">
              <w:rPr>
                <w:sz w:val="23"/>
                <w:szCs w:val="23"/>
              </w:rPr>
              <w:t>. Непринятие мер по установке на фасадах зданий указателей с названиями улиц и номерами домов</w:t>
            </w:r>
          </w:p>
          <w:p w:rsidR="00C14AAE" w:rsidRPr="00694D14" w:rsidRDefault="00C14AAE" w:rsidP="00CC100D">
            <w:pPr>
              <w:jc w:val="both"/>
              <w:rPr>
                <w:sz w:val="23"/>
                <w:szCs w:val="23"/>
              </w:rPr>
            </w:pPr>
            <w:r w:rsidRPr="00694D14">
              <w:rPr>
                <w:b/>
                <w:sz w:val="23"/>
                <w:szCs w:val="23"/>
              </w:rPr>
              <w:t>Статья 9.1.</w:t>
            </w:r>
            <w:r w:rsidRPr="00694D14">
              <w:rPr>
                <w:sz w:val="23"/>
                <w:szCs w:val="23"/>
              </w:rPr>
              <w:t xml:space="preserve"> Нарушение правил торговли на специально отведенных территориях (рынках)</w:t>
            </w:r>
          </w:p>
        </w:tc>
      </w:tr>
    </w:tbl>
    <w:p w:rsidR="00855132" w:rsidRDefault="00855132"/>
    <w:p w:rsidR="006964F0" w:rsidRDefault="006964F0"/>
    <w:p w:rsidR="006964F0" w:rsidRDefault="006964F0" w:rsidP="006964F0">
      <w:pPr>
        <w:jc w:val="center"/>
      </w:pPr>
      <w:r>
        <w:t>______________________</w:t>
      </w:r>
    </w:p>
    <w:sectPr w:rsidR="006964F0" w:rsidSect="001E53D8">
      <w:pgSz w:w="11906" w:h="16838"/>
      <w:pgMar w:top="1134" w:right="850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9D6" w:rsidRDefault="002039D6" w:rsidP="001E53D8">
      <w:r>
        <w:separator/>
      </w:r>
    </w:p>
  </w:endnote>
  <w:endnote w:type="continuationSeparator" w:id="0">
    <w:p w:rsidR="002039D6" w:rsidRDefault="002039D6" w:rsidP="001E5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9D6" w:rsidRDefault="002039D6" w:rsidP="001E53D8">
      <w:r>
        <w:separator/>
      </w:r>
    </w:p>
  </w:footnote>
  <w:footnote w:type="continuationSeparator" w:id="0">
    <w:p w:rsidR="002039D6" w:rsidRDefault="002039D6" w:rsidP="001E53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2706407"/>
      <w:docPartObj>
        <w:docPartGallery w:val="Page Numbers (Top of Page)"/>
        <w:docPartUnique/>
      </w:docPartObj>
    </w:sdtPr>
    <w:sdtContent>
      <w:p w:rsidR="001E53D8" w:rsidRDefault="001E53D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E53D8" w:rsidRDefault="001E53D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D8" w:rsidRDefault="001E53D8">
    <w:pPr>
      <w:pStyle w:val="a7"/>
      <w:jc w:val="center"/>
    </w:pPr>
  </w:p>
  <w:p w:rsidR="001E53D8" w:rsidRDefault="001E53D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11714"/>
    <w:multiLevelType w:val="hybridMultilevel"/>
    <w:tmpl w:val="7FAECE8E"/>
    <w:lvl w:ilvl="0" w:tplc="926A770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0BD"/>
    <w:rsid w:val="000920BD"/>
    <w:rsid w:val="001E53D8"/>
    <w:rsid w:val="002039D6"/>
    <w:rsid w:val="006964F0"/>
    <w:rsid w:val="00855132"/>
    <w:rsid w:val="00C14AAE"/>
    <w:rsid w:val="00D6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AA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4A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Заголовок статьи"/>
    <w:basedOn w:val="a"/>
    <w:next w:val="a"/>
    <w:uiPriority w:val="99"/>
    <w:rsid w:val="00C14AAE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964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4F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696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E53D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E53D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1E53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E53D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AA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4A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Заголовок статьи"/>
    <w:basedOn w:val="a"/>
    <w:next w:val="a"/>
    <w:uiPriority w:val="99"/>
    <w:rsid w:val="00C14AAE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964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4F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696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E53D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E53D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1E53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E53D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2208</Words>
  <Characters>12592</Characters>
  <Application>Microsoft Office Word</Application>
  <DocSecurity>0</DocSecurity>
  <Lines>104</Lines>
  <Paragraphs>29</Paragraphs>
  <ScaleCrop>false</ScaleCrop>
  <Company/>
  <LinksUpToDate>false</LinksUpToDate>
  <CharactersWithSpaces>14771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Шпилевая Ольга Валерьевна</dc:creator>
  <cp:keywords/>
  <dc:description/>
  <cp:lastModifiedBy>Максимец Екатерина Владимировна</cp:lastModifiedBy>
  <cp:revision>5</cp:revision>
  <dcterms:created xsi:type="dcterms:W3CDTF">2020-11-01T22:55:00Z</dcterms:created>
  <dcterms:modified xsi:type="dcterms:W3CDTF">2020-11-02T07:06:00Z</dcterms:modified>
</cp:coreProperties>
</file>