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AE" w:rsidRDefault="00160FBC" w:rsidP="00160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08E8" w:rsidRDefault="001608E8" w:rsidP="0016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8B0D8D" wp14:editId="1093B1AB">
            <wp:extent cx="640080" cy="6464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1608E8" w:rsidRPr="001B3099" w:rsidRDefault="001608E8" w:rsidP="00160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CAE" w:rsidRPr="00A93DE8" w:rsidRDefault="00B55CAE" w:rsidP="00B55C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55CAE" w:rsidRPr="00A93DE8" w:rsidRDefault="00B55CAE" w:rsidP="00B55C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B55CAE" w:rsidRPr="00A93DE8" w:rsidRDefault="00B55CAE" w:rsidP="00B55C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B55CAE" w:rsidRPr="00A93DE8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CAE" w:rsidRPr="00A93DE8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93D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93D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B55CAE" w:rsidRPr="00A93DE8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A93DE8" w:rsidRDefault="001E15E2" w:rsidP="00B5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01.11.2018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CAE" w:rsidRPr="00A93D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274-па</w:t>
      </w:r>
    </w:p>
    <w:p w:rsidR="00B55CAE" w:rsidRPr="00A93DE8" w:rsidRDefault="00B55CAE" w:rsidP="00B5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B55CAE" w:rsidRPr="001B3099" w:rsidRDefault="00B55CAE" w:rsidP="00B55C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B55CAE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Тенькинского городск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ого округа Магаданской области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03</w:t>
      </w:r>
      <w:r w:rsidR="003928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2015</w:t>
      </w:r>
      <w:r w:rsidR="003928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40-па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культуры в муниципальном образовании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городской округ» Магаданской области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2016 – 2018 годы</w:t>
      </w:r>
      <w:r w:rsidR="000F35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55CAE" w:rsidRPr="001B3099" w:rsidRDefault="00B55CAE" w:rsidP="00B55CAE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 w:rsidRPr="001B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1B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28F9" w:rsidRDefault="00B55CAE" w:rsidP="00392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Тенькинского городского о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Магаданской области от 03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40-па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на 2016 – 2018 годы» 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60FBC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  <w:r w:rsidR="003928F9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="003928F9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3928F9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на 2016 – 2018 годы» (далее - Программа)</w:t>
      </w:r>
      <w:r w:rsidR="00BC7D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указанным постановлением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CAE" w:rsidRPr="001B3099" w:rsidRDefault="003928F9" w:rsidP="00392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озицию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-326" w:tblpY="183"/>
        <w:tblW w:w="10106" w:type="dxa"/>
        <w:tblLayout w:type="fixed"/>
        <w:tblLook w:val="0000" w:firstRow="0" w:lastRow="0" w:firstColumn="0" w:lastColumn="0" w:noHBand="0" w:noVBand="0"/>
      </w:tblPr>
      <w:tblGrid>
        <w:gridCol w:w="331"/>
        <w:gridCol w:w="2409"/>
        <w:gridCol w:w="6724"/>
        <w:gridCol w:w="642"/>
      </w:tblGrid>
      <w:tr w:rsidR="00775382" w:rsidRPr="004E700B" w:rsidTr="003928F9">
        <w:trPr>
          <w:trHeight w:val="375"/>
        </w:trPr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775382" w:rsidRPr="000903E2" w:rsidRDefault="00775382" w:rsidP="00775382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AE" w:rsidRPr="000903E2" w:rsidRDefault="00B55CAE" w:rsidP="00775382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Ресурсное обеспечение муниципальной 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AE" w:rsidRPr="000903E2" w:rsidRDefault="00160FBC" w:rsidP="003928F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за счет средств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B55CAE" w:rsidRPr="000903E2">
              <w:rPr>
                <w:rFonts w:ascii="Times New Roman" w:hAnsi="Times New Roman"/>
                <w:sz w:val="28"/>
                <w:szCs w:val="28"/>
              </w:rPr>
              <w:t>Тенькинский</w:t>
            </w:r>
            <w:proofErr w:type="spellEnd"/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  <w:r w:rsidR="00100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  <w:r w:rsidR="00FC37E1">
              <w:rPr>
                <w:rFonts w:ascii="Times New Roman" w:hAnsi="Times New Roman"/>
                <w:sz w:val="28"/>
                <w:szCs w:val="28"/>
              </w:rPr>
              <w:t xml:space="preserve"> (далее - МБ)</w:t>
            </w:r>
            <w:r w:rsidR="00FC37E1" w:rsidRPr="00090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382">
              <w:rPr>
                <w:rFonts w:ascii="Times New Roman" w:hAnsi="Times New Roman"/>
                <w:sz w:val="28"/>
                <w:szCs w:val="28"/>
              </w:rPr>
              <w:lastRenderedPageBreak/>
              <w:t>составляет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1E4" w:rsidRPr="00B521E4">
              <w:rPr>
                <w:rFonts w:ascii="Times New Roman" w:hAnsi="Times New Roman"/>
                <w:sz w:val="28"/>
                <w:szCs w:val="28"/>
              </w:rPr>
              <w:t>17 030,1</w:t>
            </w:r>
            <w:r w:rsidR="00B55CAE" w:rsidRPr="00B52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55CAE" w:rsidRPr="000903E2" w:rsidRDefault="00B55CAE" w:rsidP="003928F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2016 год – 3 396,1 тыс. рублей,</w:t>
            </w:r>
          </w:p>
          <w:p w:rsidR="00B55CAE" w:rsidRPr="000903E2" w:rsidRDefault="00B55CAE" w:rsidP="003928F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2017 год – 5 210,4 тыс. рублей,</w:t>
            </w:r>
          </w:p>
          <w:p w:rsidR="00B55CAE" w:rsidRPr="000903E2" w:rsidRDefault="00B55CAE" w:rsidP="00B521E4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521E4">
              <w:rPr>
                <w:rFonts w:ascii="Times New Roman" w:hAnsi="Times New Roman"/>
                <w:sz w:val="28"/>
                <w:szCs w:val="28"/>
              </w:rPr>
              <w:t>8 423,6</w:t>
            </w:r>
            <w:r w:rsidR="00337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775382" w:rsidRDefault="00775382" w:rsidP="003928F9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9" w:rsidRDefault="003928F9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E7" w:rsidRDefault="001004E7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P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753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2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5CAE" w:rsidRPr="001B3099" w:rsidRDefault="00B55CAE" w:rsidP="00B55CAE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EB" w:rsidRDefault="00B55CAE" w:rsidP="00B55CAE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№ 1 «Система программных мероприятий муниципальной программы «Развитие культуры в муниципальном образовании «</w:t>
      </w:r>
      <w:proofErr w:type="spellStart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2016 – 2018 годы»</w:t>
      </w:r>
      <w:r w:rsidR="0064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Программы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55CAE" w:rsidRPr="001B3099" w:rsidRDefault="00B55CAE" w:rsidP="0071542C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№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 «Развитие культуры в муниципальном образовании «</w:t>
      </w:r>
      <w:proofErr w:type="spellStart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2016 – 2018 годы»</w:t>
      </w:r>
      <w:r w:rsidR="0064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7 Программы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</w:t>
      </w:r>
      <w:r w:rsidR="007154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F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647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2.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</w:t>
      </w:r>
      <w:r w:rsidR="00715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A103EB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5CAE" w:rsidRPr="001B3099" w:rsidSect="006F0F28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page" w:horzAnchor="page" w:tblpX="7093" w:tblpY="452"/>
        <w:tblW w:w="0" w:type="auto"/>
        <w:tblLook w:val="04A0" w:firstRow="1" w:lastRow="0" w:firstColumn="1" w:lastColumn="0" w:noHBand="0" w:noVBand="1"/>
      </w:tblPr>
      <w:tblGrid>
        <w:gridCol w:w="4525"/>
        <w:gridCol w:w="4641"/>
      </w:tblGrid>
      <w:tr w:rsidR="00B55CAE" w:rsidRPr="001B3099" w:rsidTr="00B55CAE">
        <w:tc>
          <w:tcPr>
            <w:tcW w:w="4525" w:type="dxa"/>
          </w:tcPr>
          <w:p w:rsidR="00B55CAE" w:rsidRPr="001B3099" w:rsidRDefault="00B55CAE" w:rsidP="00B55CA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</w:tcPr>
          <w:p w:rsidR="00B55CAE" w:rsidRDefault="00B55CAE" w:rsidP="00B55CA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B55CAE" w:rsidRPr="000903E2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Тенькинского  городского округа Магаданской области</w:t>
            </w: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E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01.11.2018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E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274-па</w:t>
            </w: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3B2B6D">
            <w:pPr>
              <w:spacing w:after="0" w:line="20" w:lineRule="atLeast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1004E7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B55CAE" w:rsidRPr="0009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 № 1</w:t>
            </w:r>
          </w:p>
          <w:p w:rsidR="00B55CAE" w:rsidRPr="001B3099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3B2B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Default="00B55CAE" w:rsidP="006F0F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</w:t>
      </w:r>
      <w:proofErr w:type="spellStart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округ» </w:t>
      </w: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2016 – 2018 годы»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5"/>
        <w:gridCol w:w="2694"/>
        <w:gridCol w:w="186"/>
        <w:gridCol w:w="2313"/>
        <w:gridCol w:w="1612"/>
        <w:gridCol w:w="47"/>
        <w:gridCol w:w="1218"/>
        <w:gridCol w:w="12"/>
        <w:gridCol w:w="1136"/>
        <w:gridCol w:w="12"/>
        <w:gridCol w:w="1130"/>
        <w:gridCol w:w="1136"/>
        <w:gridCol w:w="53"/>
        <w:gridCol w:w="1934"/>
        <w:gridCol w:w="488"/>
      </w:tblGrid>
      <w:tr w:rsidR="000B3C35" w:rsidRPr="001B3099" w:rsidTr="00481E42">
        <w:trPr>
          <w:gridAfter w:val="1"/>
          <w:wAfter w:w="165" w:type="pct"/>
          <w:trHeight w:val="561"/>
        </w:trPr>
        <w:tc>
          <w:tcPr>
            <w:tcW w:w="27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B3C35" w:rsidRPr="001B3099" w:rsidTr="00481E42">
        <w:trPr>
          <w:gridAfter w:val="1"/>
          <w:wAfter w:w="165" w:type="pct"/>
          <w:trHeight w:val="301"/>
        </w:trPr>
        <w:tc>
          <w:tcPr>
            <w:tcW w:w="276" w:type="pct"/>
            <w:gridSpan w:val="2"/>
            <w:vMerge/>
            <w:tcBorders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654" w:type="pct"/>
            <w:vMerge/>
            <w:tcBorders>
              <w:lef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481E42">
        <w:trPr>
          <w:gridAfter w:val="1"/>
          <w:wAfter w:w="165" w:type="pct"/>
          <w:trHeight w:val="313"/>
        </w:trPr>
        <w:tc>
          <w:tcPr>
            <w:tcW w:w="27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481E42">
        <w:trPr>
          <w:gridAfter w:val="1"/>
          <w:wAfter w:w="165" w:type="pct"/>
          <w:trHeight w:val="31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476E6" w:rsidRPr="001B3099" w:rsidTr="00224D4F">
        <w:trPr>
          <w:gridAfter w:val="1"/>
          <w:wAfter w:w="165" w:type="pct"/>
          <w:trHeight w:val="238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</w:tr>
      <w:tr w:rsidR="000B3C35" w:rsidRPr="001B3099" w:rsidTr="00481E42">
        <w:trPr>
          <w:gridAfter w:val="1"/>
          <w:wAfter w:w="165" w:type="pct"/>
          <w:trHeight w:val="315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зданий и по</w:t>
            </w:r>
            <w:r w:rsidR="006F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МБУК «ЦД и НТ» п. Усть-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Омчуг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№44-ФЗ</w:t>
            </w:r>
          </w:p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6 - 2018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B521E4" w:rsidRDefault="00E63268" w:rsidP="0016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13 046,</w:t>
            </w:r>
            <w:r w:rsidR="001608E8"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B521E4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2 355,9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B521E4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4 415,1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B521E4" w:rsidRDefault="00E63268" w:rsidP="0016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6 275,</w:t>
            </w:r>
            <w:r w:rsidR="001608E8"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6E6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315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  <w:r w:rsidR="009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4 806,0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05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арок 1 и 2 этажа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11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лестницы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05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коридора 2 этаж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05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№55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холла 2 этаж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1 862,4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1 862,4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потолка в фойе 2 этажа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93558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93558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входа 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входа 2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399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проемов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B521E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– 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935582" w:rsidP="0033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1 483,</w:t>
            </w:r>
            <w:r w:rsidR="00337EF9"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ойе 1 этаж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этаж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288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зрительному залу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естибюль 1 этажа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01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раздевалки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туалетом </w:t>
            </w:r>
          </w:p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 (мужской и женский)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персонала 1 этаж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посетителей (женский и мужской)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  <w:r w:rsidR="009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EA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A476E6" w:rsidRDefault="001004E7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C35" w:rsidRPr="001B3099" w:rsidTr="00481E42">
        <w:trPr>
          <w:gridAfter w:val="1"/>
          <w:wAfter w:w="165" w:type="pct"/>
          <w:trHeight w:val="341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Сантехнические работы 1 этаж (туалет женский и мужской)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EA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532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Сантехнические работы в фойе 2 этажа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284,1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1B3099" w:rsidRDefault="001004E7" w:rsidP="0022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532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тамбура центрального входа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47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532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помещения под биллиардный зал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47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532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дискотечного зала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481E4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1 430,9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481E4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42" w:rsidRPr="00481E42" w:rsidRDefault="001004E7" w:rsidP="00481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63268" w:rsidRPr="001B3099" w:rsidTr="00481E42">
        <w:trPr>
          <w:gridAfter w:val="1"/>
          <w:wAfter w:w="165" w:type="pct"/>
          <w:trHeight w:val="532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Default="00E63268" w:rsidP="00E6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B521E4" w:rsidRDefault="00E6326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отопления 1 этажа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8" w:rsidRPr="00B521E4" w:rsidRDefault="00E63268" w:rsidP="0016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B521E4" w:rsidRDefault="00E63268" w:rsidP="0016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B521E4" w:rsidRDefault="00481E4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B521E4" w:rsidRDefault="00E6326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B521E4" w:rsidRDefault="00E6326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B521E4" w:rsidRDefault="00481E4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268" w:rsidRPr="00B521E4" w:rsidRDefault="00E63268" w:rsidP="00224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481E4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13 046,6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2 355,9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4 415,1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B521E4" w:rsidRDefault="00481E4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6 275,6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B521E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4E7" w:rsidRPr="001B3099" w:rsidTr="00224D4F">
        <w:trPr>
          <w:gridAfter w:val="1"/>
          <w:wAfter w:w="165" w:type="pct"/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учреждений культуры пос. Омчак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 светового сценического оборудования для учреждений культуры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4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346B3E" w:rsidRPr="00346B3E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42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оформление интерьера, 2 этаж МБУК</w:t>
            </w:r>
          </w:p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«ЦД и НТ»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4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0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346B3E" w:rsidRPr="003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346B3E" w:rsidRDefault="001004E7" w:rsidP="00224D4F">
            <w:pPr>
              <w:jc w:val="center"/>
            </w:pPr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346B3E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6F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6F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6F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6F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6F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6F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6F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6F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Pr="00A476E6" w:rsidRDefault="000A12C1" w:rsidP="006F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A12C1" w:rsidRPr="00346B3E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46B3E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и специализированной краски для оформления интерьера дискотечного зала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46B3E" w:rsidRDefault="000A12C1" w:rsidP="004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46B3E" w:rsidRDefault="000A12C1" w:rsidP="000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46B3E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46B3E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46B3E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46B3E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Pr="00346B3E" w:rsidRDefault="000A12C1" w:rsidP="00224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1B3099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0A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ткани для пошива сценических костюмов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4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CF0C0C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CF0C0C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234AB3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234AB3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Default="000A12C1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1B3099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0A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ноутбука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комплектующими</w:t>
            </w:r>
            <w:proofErr w:type="gramEnd"/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4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16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Pr="00B61B54" w:rsidRDefault="000A12C1" w:rsidP="00224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1B3099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0A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экрана на стойках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4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16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Pr="00B61B54" w:rsidRDefault="000A12C1" w:rsidP="00224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1B3099" w:rsidTr="00481E42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0A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ламбрекена для окон 2 этажа здания МБУК «ЦД и НТ»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48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16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Default="000A12C1" w:rsidP="00224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1B3099" w:rsidTr="00224D4F">
        <w:trPr>
          <w:gridAfter w:val="1"/>
          <w:wAfter w:w="165" w:type="pct"/>
          <w:trHeight w:val="423"/>
        </w:trPr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1 048,0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Pr="001B3099" w:rsidRDefault="000A12C1" w:rsidP="0022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2C1" w:rsidRPr="001B3099" w:rsidTr="00224D4F">
        <w:trPr>
          <w:gridAfter w:val="1"/>
          <w:wAfter w:w="165" w:type="pct"/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2C1" w:rsidRPr="001B3099" w:rsidRDefault="000A12C1" w:rsidP="000B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</w:tr>
      <w:tr w:rsidR="000A12C1" w:rsidRPr="001B3099" w:rsidTr="00224D4F">
        <w:trPr>
          <w:gridAfter w:val="1"/>
          <w:wAfter w:w="165" w:type="pct"/>
          <w:trHeight w:val="1939"/>
        </w:trPr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надувных батутов, теннисного и бильярдного стола, электромашин, велосипедов и ростовых кукол для оказания платных услуг учреждениями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0A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2C1" w:rsidRDefault="000A12C1" w:rsidP="00224D4F">
            <w:pPr>
              <w:jc w:val="center"/>
            </w:pPr>
            <w:r w:rsidRPr="007F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1B3099" w:rsidTr="00224D4F">
        <w:trPr>
          <w:gridAfter w:val="1"/>
          <w:wAfter w:w="165" w:type="pct"/>
          <w:trHeight w:val="86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оборудования для кинопоказа в 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5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эффектах на 4-6 посадочных мест учреждениями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Default="000A12C1" w:rsidP="00224D4F">
            <w:pPr>
              <w:jc w:val="center"/>
            </w:pPr>
            <w:r w:rsidRPr="007F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 г. Магадана для участия в праздничных мероприятиях на территории Тенькинского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Default="000A12C1" w:rsidP="00224D4F">
            <w:pPr>
              <w:jc w:val="center"/>
            </w:pPr>
            <w:r w:rsidRPr="007F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1B3099" w:rsidTr="00224D4F">
        <w:trPr>
          <w:gridAfter w:val="1"/>
          <w:wAfter w:w="165" w:type="pct"/>
          <w:trHeight w:val="571"/>
        </w:trPr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2C1" w:rsidRPr="001B3099" w:rsidTr="00224D4F">
        <w:trPr>
          <w:gridAfter w:val="1"/>
          <w:wAfter w:w="165" w:type="pct"/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2C1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культурно – досуговой деятельности</w:t>
            </w:r>
          </w:p>
          <w:p w:rsidR="000A12C1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12C1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A476E6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Pr="00A476E6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A12C1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2016 -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A12C1" w:rsidRPr="001B3099" w:rsidTr="00224D4F">
        <w:trPr>
          <w:gridAfter w:val="1"/>
          <w:wAfter w:w="165" w:type="pct"/>
          <w:trHeight w:val="423"/>
        </w:trPr>
        <w:tc>
          <w:tcPr>
            <w:tcW w:w="25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2C1" w:rsidRPr="001B3099" w:rsidTr="00224D4F">
        <w:trPr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Обеспечение безопасности учреждений культуры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12C1" w:rsidRDefault="000A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2C1" w:rsidRDefault="000A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2C1" w:rsidRDefault="000A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2C1" w:rsidRDefault="000A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2C1" w:rsidRDefault="000A12C1" w:rsidP="00100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2C1" w:rsidRPr="001004E7" w:rsidRDefault="000A12C1" w:rsidP="00224D4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2C1" w:rsidRPr="001B3099" w:rsidTr="00224D4F">
        <w:trPr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пожарных рукавов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4904FA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A12C1" w:rsidRPr="001B3099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12C1" w:rsidRPr="001B3099" w:rsidRDefault="000A12C1"/>
        </w:tc>
      </w:tr>
      <w:tr w:rsidR="000A12C1" w:rsidRPr="001B3099" w:rsidTr="00224D4F">
        <w:trPr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автоматической пожарной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1 541,3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1 541,3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F04C18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12C1" w:rsidRPr="001B3099" w:rsidRDefault="000A12C1"/>
        </w:tc>
      </w:tr>
      <w:tr w:rsidR="000A12C1" w:rsidRPr="001B3099" w:rsidTr="00224D4F">
        <w:trPr>
          <w:trHeight w:val="423"/>
        </w:trPr>
        <w:tc>
          <w:tcPr>
            <w:tcW w:w="25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1 595,3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3B2B6D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1 541,3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12C1" w:rsidRPr="001B3099" w:rsidRDefault="000A12C1"/>
        </w:tc>
      </w:tr>
      <w:tr w:rsidR="000A12C1" w:rsidRPr="001B3099" w:rsidTr="00224D4F">
        <w:trPr>
          <w:trHeight w:val="611"/>
        </w:trPr>
        <w:tc>
          <w:tcPr>
            <w:tcW w:w="25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8C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17 030,</w:t>
            </w:r>
            <w:r w:rsidR="008C3C9B" w:rsidRPr="00B52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B521E4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8 423,6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1" w:rsidRPr="001B3099" w:rsidRDefault="000A12C1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12C1" w:rsidRPr="001B3099" w:rsidRDefault="000A12C1"/>
        </w:tc>
      </w:tr>
    </w:tbl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76E6" w:rsidRDefault="00A476E6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3C35" w:rsidRDefault="000B3C35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3C35" w:rsidRDefault="000B3C35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3C35" w:rsidRPr="001B3099" w:rsidRDefault="000B3C35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page" w:tblpX="6116" w:tblpY="-123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55CAE" w:rsidRPr="001B3099" w:rsidTr="00B55CAE">
        <w:tc>
          <w:tcPr>
            <w:tcW w:w="5068" w:type="dxa"/>
          </w:tcPr>
          <w:p w:rsidR="00B55CAE" w:rsidRPr="001B3099" w:rsidRDefault="00B55CAE" w:rsidP="00B55C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B55CAE" w:rsidRPr="000903E2" w:rsidRDefault="00B55CAE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24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55CAE" w:rsidRPr="000903E2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Тенькинского  городского округа</w:t>
            </w:r>
          </w:p>
          <w:p w:rsidR="00B55CAE" w:rsidRPr="000903E2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B55CAE" w:rsidRPr="000903E2" w:rsidRDefault="00B55CAE" w:rsidP="00B55C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E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01.11.2018</w:t>
            </w:r>
            <w:bookmarkStart w:id="0" w:name="_GoBack"/>
            <w:bookmarkEnd w:id="0"/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274-па</w:t>
            </w:r>
          </w:p>
          <w:p w:rsidR="00B55CAE" w:rsidRPr="000903E2" w:rsidRDefault="00B55CAE" w:rsidP="00B55C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3B2B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324873" w:rsidRDefault="001004E7" w:rsidP="00B55C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B55CAE" w:rsidRPr="0009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 № 4</w:t>
            </w:r>
          </w:p>
        </w:tc>
      </w:tr>
    </w:tbl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Default="00B55CAE" w:rsidP="00234A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округ» 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2016 – 2018 годы»</w:t>
      </w:r>
    </w:p>
    <w:p w:rsidR="00B55CAE" w:rsidRPr="001B3099" w:rsidRDefault="00B55CAE" w:rsidP="00B55C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25"/>
        <w:gridCol w:w="1872"/>
        <w:gridCol w:w="1982"/>
        <w:gridCol w:w="1843"/>
        <w:gridCol w:w="476"/>
      </w:tblGrid>
      <w:tr w:rsidR="00B55CAE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мероприятий</w:t>
            </w:r>
          </w:p>
          <w:p w:rsidR="00234AB3" w:rsidRPr="001B3099" w:rsidRDefault="00234AB3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23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B55CAE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ED568B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5CAE"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B55CAE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AE" w:rsidRPr="001B3099" w:rsidRDefault="00ED568B" w:rsidP="00ED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1216C8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16C8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6C8" w:rsidRPr="001B3099" w:rsidTr="001004E7">
        <w:trPr>
          <w:gridAfter w:val="1"/>
          <w:wAfter w:w="476" w:type="dxa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245430" w:rsidRDefault="001216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245430" w:rsidRDefault="001216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521E4" w:rsidRPr="00B521E4" w:rsidTr="00B521E4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B521E4">
            <w:pPr>
              <w:spacing w:after="0" w:line="240" w:lineRule="auto"/>
              <w:jc w:val="center"/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8 423,6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B521E4">
            <w:pPr>
              <w:spacing w:after="0" w:line="240" w:lineRule="auto"/>
              <w:jc w:val="center"/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21E4" w:rsidRPr="00B521E4" w:rsidRDefault="00B521E4" w:rsidP="001004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E4" w:rsidRPr="00B521E4" w:rsidTr="00B521E4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0B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0B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17 030,1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B521E4">
            <w:pPr>
              <w:spacing w:after="0" w:line="240" w:lineRule="auto"/>
              <w:jc w:val="center"/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17 030,1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B521E4">
            <w:pPr>
              <w:spacing w:after="0" w:line="240" w:lineRule="auto"/>
              <w:jc w:val="center"/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17 030,1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E4" w:rsidRPr="00B521E4" w:rsidRDefault="00B521E4" w:rsidP="000B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21E4" w:rsidRPr="00B521E4" w:rsidRDefault="00B521E4" w:rsidP="00224D4F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521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55CAE" w:rsidRPr="00B521E4" w:rsidRDefault="00B55CAE" w:rsidP="00B55CAE"/>
    <w:p w:rsidR="00B55CAE" w:rsidRPr="00B55CAE" w:rsidRDefault="00B55CAE" w:rsidP="002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t>__</w:t>
      </w:r>
      <w:r w:rsidR="002474E4">
        <w:t>____________________</w:t>
      </w:r>
    </w:p>
    <w:sectPr w:rsidR="00B55CAE" w:rsidRPr="00B55CAE" w:rsidSect="00B55CAE">
      <w:pgSz w:w="16838" w:h="11906" w:orient="landscape"/>
      <w:pgMar w:top="1134" w:right="1134" w:bottom="85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4D" w:rsidRDefault="0094264D">
      <w:pPr>
        <w:spacing w:after="0" w:line="240" w:lineRule="auto"/>
      </w:pPr>
      <w:r>
        <w:separator/>
      </w:r>
    </w:p>
  </w:endnote>
  <w:endnote w:type="continuationSeparator" w:id="0">
    <w:p w:rsidR="0094264D" w:rsidRDefault="0094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4D" w:rsidRDefault="0094264D">
      <w:pPr>
        <w:spacing w:after="0" w:line="240" w:lineRule="auto"/>
      </w:pPr>
      <w:r>
        <w:separator/>
      </w:r>
    </w:p>
  </w:footnote>
  <w:footnote w:type="continuationSeparator" w:id="0">
    <w:p w:rsidR="0094264D" w:rsidRDefault="0094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902778"/>
      <w:docPartObj>
        <w:docPartGallery w:val="Page Numbers (Top of Page)"/>
        <w:docPartUnique/>
      </w:docPartObj>
    </w:sdtPr>
    <w:sdtEndPr/>
    <w:sdtContent>
      <w:p w:rsidR="006F0F28" w:rsidRDefault="006F0F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E2">
          <w:rPr>
            <w:noProof/>
          </w:rPr>
          <w:t>8</w:t>
        </w:r>
        <w:r>
          <w:fldChar w:fldCharType="end"/>
        </w:r>
      </w:p>
    </w:sdtContent>
  </w:sdt>
  <w:p w:rsidR="006F0F28" w:rsidRDefault="006F0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AE"/>
    <w:rsid w:val="00002193"/>
    <w:rsid w:val="00092786"/>
    <w:rsid w:val="000A12C1"/>
    <w:rsid w:val="000B3C35"/>
    <w:rsid w:val="000E1255"/>
    <w:rsid w:val="000F35C3"/>
    <w:rsid w:val="001004E7"/>
    <w:rsid w:val="001216C8"/>
    <w:rsid w:val="001258B8"/>
    <w:rsid w:val="001608E8"/>
    <w:rsid w:val="00160FBC"/>
    <w:rsid w:val="001A0364"/>
    <w:rsid w:val="001B193C"/>
    <w:rsid w:val="001E15E2"/>
    <w:rsid w:val="00223F0F"/>
    <w:rsid w:val="00224D4F"/>
    <w:rsid w:val="002257B7"/>
    <w:rsid w:val="00234AB3"/>
    <w:rsid w:val="002474E4"/>
    <w:rsid w:val="002C3D78"/>
    <w:rsid w:val="00337EF9"/>
    <w:rsid w:val="00346B3E"/>
    <w:rsid w:val="003928F9"/>
    <w:rsid w:val="003B2B6D"/>
    <w:rsid w:val="003E20F6"/>
    <w:rsid w:val="00400EC4"/>
    <w:rsid w:val="00481E42"/>
    <w:rsid w:val="00482BB2"/>
    <w:rsid w:val="004C2A50"/>
    <w:rsid w:val="00510786"/>
    <w:rsid w:val="00570B22"/>
    <w:rsid w:val="005A00A1"/>
    <w:rsid w:val="005F16A8"/>
    <w:rsid w:val="00647D6F"/>
    <w:rsid w:val="006F0F28"/>
    <w:rsid w:val="0071542C"/>
    <w:rsid w:val="0072435D"/>
    <w:rsid w:val="00775382"/>
    <w:rsid w:val="00796533"/>
    <w:rsid w:val="00853463"/>
    <w:rsid w:val="008C3C9B"/>
    <w:rsid w:val="00935582"/>
    <w:rsid w:val="0094264D"/>
    <w:rsid w:val="009F25D6"/>
    <w:rsid w:val="00A103EB"/>
    <w:rsid w:val="00A476E6"/>
    <w:rsid w:val="00B521E4"/>
    <w:rsid w:val="00B55CAE"/>
    <w:rsid w:val="00BC7D42"/>
    <w:rsid w:val="00C9373E"/>
    <w:rsid w:val="00D72F30"/>
    <w:rsid w:val="00E63268"/>
    <w:rsid w:val="00E93E60"/>
    <w:rsid w:val="00ED568B"/>
    <w:rsid w:val="00EF0462"/>
    <w:rsid w:val="00F01021"/>
    <w:rsid w:val="00F01772"/>
    <w:rsid w:val="00F04C18"/>
    <w:rsid w:val="00F16B41"/>
    <w:rsid w:val="00FA0EDC"/>
    <w:rsid w:val="00F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CAE"/>
  </w:style>
  <w:style w:type="paragraph" w:styleId="a5">
    <w:name w:val="List Paragraph"/>
    <w:basedOn w:val="a"/>
    <w:uiPriority w:val="34"/>
    <w:qFormat/>
    <w:rsid w:val="00392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CAE"/>
  </w:style>
  <w:style w:type="paragraph" w:styleId="a5">
    <w:name w:val="List Paragraph"/>
    <w:basedOn w:val="a"/>
    <w:uiPriority w:val="34"/>
    <w:qFormat/>
    <w:rsid w:val="00392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23A6-F0E7-466E-A43A-44A6E644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Надежда Кононова</cp:lastModifiedBy>
  <cp:revision>25</cp:revision>
  <cp:lastPrinted>2018-10-31T04:37:00Z</cp:lastPrinted>
  <dcterms:created xsi:type="dcterms:W3CDTF">2018-02-16T03:50:00Z</dcterms:created>
  <dcterms:modified xsi:type="dcterms:W3CDTF">2018-11-07T01:24:00Z</dcterms:modified>
</cp:coreProperties>
</file>